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5EDF" w14:textId="264CA905" w:rsidR="001D23EA" w:rsidRDefault="00375FD0" w:rsidP="002529F3">
      <w:pPr>
        <w:pStyle w:val="Titre2"/>
      </w:pPr>
      <w:r>
        <w:rPr>
          <w:noProof/>
        </w:rPr>
        <w:drawing>
          <wp:anchor distT="0" distB="0" distL="114300" distR="114300" simplePos="0" relativeHeight="251664384" behindDoc="1" locked="0" layoutInCell="1" allowOverlap="1" wp14:anchorId="69D31DED" wp14:editId="012BF539">
            <wp:simplePos x="0" y="0"/>
            <wp:positionH relativeFrom="rightMargin">
              <wp:posOffset>-2916555</wp:posOffset>
            </wp:positionH>
            <wp:positionV relativeFrom="paragraph">
              <wp:posOffset>-285750</wp:posOffset>
            </wp:positionV>
            <wp:extent cx="777403" cy="744462"/>
            <wp:effectExtent l="0" t="0" r="381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228600" distR="228600" simplePos="0" relativeHeight="251659264" behindDoc="0" locked="0" layoutInCell="1" allowOverlap="1" wp14:anchorId="493E18CB" wp14:editId="1F4CF727">
                <wp:simplePos x="0" y="0"/>
                <wp:positionH relativeFrom="margin">
                  <wp:posOffset>3767455</wp:posOffset>
                </wp:positionH>
                <wp:positionV relativeFrom="margin">
                  <wp:posOffset>-242570</wp:posOffset>
                </wp:positionV>
                <wp:extent cx="2400300" cy="8877300"/>
                <wp:effectExtent l="19050" t="0" r="0" b="0"/>
                <wp:wrapSquare wrapText="bothSides"/>
                <wp:docPr id="141" name="Zone de texte 141"/>
                <wp:cNvGraphicFramePr/>
                <a:graphic xmlns:a="http://schemas.openxmlformats.org/drawingml/2006/main">
                  <a:graphicData uri="http://schemas.microsoft.com/office/word/2010/wordprocessingShape">
                    <wps:wsp>
                      <wps:cNvSpPr txBox="1"/>
                      <wps:spPr>
                        <a:xfrm>
                          <a:off x="0" y="0"/>
                          <a:ext cx="2400300" cy="887730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FE341E6" w14:textId="4266470F"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8D3102">
                              <w:rPr>
                                <w:rFonts w:asciiTheme="majorHAnsi" w:eastAsiaTheme="majorEastAsia" w:hAnsiTheme="majorHAnsi" w:cstheme="majorBidi"/>
                                <w:b/>
                                <w:bCs/>
                                <w:caps/>
                                <w:color w:val="833C0B" w:themeColor="accent2" w:themeShade="80"/>
                                <w:sz w:val="36"/>
                                <w:szCs w:val="36"/>
                              </w:rPr>
                              <w:t>POWERPOINT</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DAA01" w:rsidR="00D94941" w:rsidRDefault="008D3102">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3BDFE199" wp14:editId="391C16CF">
                                  <wp:extent cx="1434905" cy="14349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436011" cy="1436011"/>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4AE9CA4F" w:rsidR="00176244" w:rsidRDefault="00F52F3C" w:rsidP="00527010">
                            <w:pPr>
                              <w:spacing w:after="0"/>
                            </w:pPr>
                            <w:r>
                              <w:t>A l’issue de cette formation vous serez capable de :</w:t>
                            </w:r>
                          </w:p>
                          <w:p w14:paraId="5BABC42E" w14:textId="67920CC6" w:rsidR="0037417F" w:rsidRDefault="008A53F6" w:rsidP="00527010">
                            <w:pPr>
                              <w:spacing w:after="0"/>
                            </w:pPr>
                            <w:r w:rsidRPr="002F5E5A">
                              <w:rPr>
                                <w:u w:val="single"/>
                              </w:rPr>
                              <w:t xml:space="preserve">Maîtriser le niveau débutant du logiciel </w:t>
                            </w:r>
                            <w:r w:rsidR="008D3102">
                              <w:rPr>
                                <w:u w:val="single"/>
                              </w:rPr>
                              <w:t>PowerPoint</w:t>
                            </w:r>
                            <w:r>
                              <w:t> :</w:t>
                            </w:r>
                          </w:p>
                          <w:p w14:paraId="63F5DC50" w14:textId="747BB2CD" w:rsidR="0037417F" w:rsidRDefault="00507E05" w:rsidP="0037417F">
                            <w:pPr>
                              <w:pStyle w:val="Paragraphedeliste"/>
                              <w:numPr>
                                <w:ilvl w:val="0"/>
                                <w:numId w:val="6"/>
                              </w:numPr>
                              <w:spacing w:after="0"/>
                            </w:pPr>
                            <w:r>
                              <w:t xml:space="preserve">Personnaliser une présentation </w:t>
                            </w:r>
                          </w:p>
                          <w:p w14:paraId="48874B5F" w14:textId="3CBB93C0" w:rsidR="00507E05" w:rsidRDefault="00507E05" w:rsidP="0037417F">
                            <w:pPr>
                              <w:pStyle w:val="Paragraphedeliste"/>
                              <w:numPr>
                                <w:ilvl w:val="0"/>
                                <w:numId w:val="6"/>
                              </w:numPr>
                              <w:spacing w:after="0"/>
                            </w:pPr>
                            <w:r>
                              <w:t>Modifier une présentation</w:t>
                            </w:r>
                          </w:p>
                          <w:p w14:paraId="03201055" w14:textId="2D4435C3" w:rsidR="00507E05" w:rsidRDefault="00507E05" w:rsidP="0037417F">
                            <w:pPr>
                              <w:pStyle w:val="Paragraphedeliste"/>
                              <w:numPr>
                                <w:ilvl w:val="0"/>
                                <w:numId w:val="6"/>
                              </w:numPr>
                              <w:spacing w:after="0"/>
                            </w:pPr>
                            <w:r>
                              <w:t>Présenter des données</w:t>
                            </w:r>
                          </w:p>
                          <w:p w14:paraId="2CCF4BF6" w14:textId="7F5B2043" w:rsidR="00507E05" w:rsidRDefault="00507E05" w:rsidP="0037417F">
                            <w:pPr>
                              <w:pStyle w:val="Paragraphedeliste"/>
                              <w:numPr>
                                <w:ilvl w:val="0"/>
                                <w:numId w:val="6"/>
                              </w:numPr>
                              <w:spacing w:after="0"/>
                            </w:pPr>
                            <w:r>
                              <w:t>Dessiner avec PowerPoint</w:t>
                            </w:r>
                          </w:p>
                          <w:p w14:paraId="7390A80E" w14:textId="3B1E81C0" w:rsidR="008A53F6" w:rsidRDefault="008A53F6" w:rsidP="00527010">
                            <w:pPr>
                              <w:spacing w:after="0"/>
                            </w:pPr>
                            <w:r w:rsidRPr="002F5E5A">
                              <w:rPr>
                                <w:u w:val="single"/>
                              </w:rPr>
                              <w:t xml:space="preserve">Maîtriser le niveau </w:t>
                            </w:r>
                            <w:r w:rsidR="0037417F">
                              <w:rPr>
                                <w:u w:val="single"/>
                              </w:rPr>
                              <w:t>confirmé à expert</w:t>
                            </w:r>
                            <w:r w:rsidRPr="002F5E5A">
                              <w:rPr>
                                <w:u w:val="single"/>
                              </w:rPr>
                              <w:t xml:space="preserve"> du logiciel </w:t>
                            </w:r>
                            <w:r w:rsidR="008D3102">
                              <w:rPr>
                                <w:u w:val="single"/>
                              </w:rPr>
                              <w:t>PowerPoint</w:t>
                            </w:r>
                            <w:r>
                              <w:t> :</w:t>
                            </w:r>
                          </w:p>
                          <w:p w14:paraId="77969F17" w14:textId="2F514409" w:rsidR="00527010" w:rsidRPr="00507E05" w:rsidRDefault="00507E05" w:rsidP="0037417F">
                            <w:pPr>
                              <w:pStyle w:val="Paragraphedeliste"/>
                              <w:numPr>
                                <w:ilvl w:val="0"/>
                                <w:numId w:val="5"/>
                              </w:numPr>
                              <w:spacing w:after="0"/>
                              <w:rPr>
                                <w:color w:val="808080" w:themeColor="background1" w:themeShade="80"/>
                              </w:rPr>
                            </w:pPr>
                            <w:r>
                              <w:t>Apprendre les règles de présentation</w:t>
                            </w:r>
                          </w:p>
                          <w:p w14:paraId="5BABCDDB" w14:textId="3DA2AE7E" w:rsidR="00507E05" w:rsidRPr="00507E05" w:rsidRDefault="00507E05" w:rsidP="0037417F">
                            <w:pPr>
                              <w:pStyle w:val="Paragraphedeliste"/>
                              <w:numPr>
                                <w:ilvl w:val="0"/>
                                <w:numId w:val="5"/>
                              </w:numPr>
                              <w:spacing w:after="0"/>
                              <w:rPr>
                                <w:color w:val="808080" w:themeColor="background1" w:themeShade="80"/>
                              </w:rPr>
                            </w:pPr>
                            <w:r>
                              <w:t>Utiliser le mode plan</w:t>
                            </w:r>
                          </w:p>
                          <w:p w14:paraId="250CE52D" w14:textId="507C73B2" w:rsidR="00507E05" w:rsidRPr="0037417F" w:rsidRDefault="00507E05" w:rsidP="0037417F">
                            <w:pPr>
                              <w:pStyle w:val="Paragraphedeliste"/>
                              <w:numPr>
                                <w:ilvl w:val="0"/>
                                <w:numId w:val="5"/>
                              </w:numPr>
                              <w:spacing w:after="0"/>
                              <w:rPr>
                                <w:color w:val="808080" w:themeColor="background1" w:themeShade="80"/>
                              </w:rPr>
                            </w:pPr>
                            <w:r>
                              <w:t>Communiquer avec le son et la vidéo</w:t>
                            </w:r>
                          </w:p>
                          <w:p w14:paraId="3C3559E1" w14:textId="77777777" w:rsidR="0037417F" w:rsidRPr="0037417F" w:rsidRDefault="0037417F" w:rsidP="0037417F">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51FF85CC" w:rsidR="00FB1C97" w:rsidRDefault="00FB1C97" w:rsidP="00527010">
                            <w:pPr>
                              <w:spacing w:after="0"/>
                            </w:pPr>
                            <w:r w:rsidRPr="002D1A37">
                              <w:rPr>
                                <w:b/>
                                <w:bCs/>
                                <w:color w:val="833C0B" w:themeColor="accent2" w:themeShade="80"/>
                                <w:u w:val="single"/>
                              </w:rPr>
                              <w:t xml:space="preserve">Durée : </w:t>
                            </w:r>
                            <w:r w:rsidR="00597B2B">
                              <w:t>27</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597B2B" w:rsidRDefault="00527010" w:rsidP="00527010">
                            <w:pPr>
                              <w:spacing w:after="0"/>
                              <w:rPr>
                                <w:b/>
                                <w:bCs/>
                                <w:color w:val="833C0B" w:themeColor="accent2" w:themeShade="80"/>
                                <w:u w:val="single"/>
                              </w:rPr>
                            </w:pPr>
                            <w:r w:rsidRPr="00597B2B">
                              <w:rPr>
                                <w:b/>
                                <w:bCs/>
                                <w:color w:val="833C0B" w:themeColor="accent2" w:themeShade="80"/>
                                <w:u w:val="single"/>
                              </w:rPr>
                              <w:t xml:space="preserve">Pré requis technique : </w:t>
                            </w:r>
                          </w:p>
                          <w:p w14:paraId="6781194F" w14:textId="3393F4A6" w:rsidR="00527010" w:rsidRPr="00597B2B" w:rsidRDefault="00893EBA" w:rsidP="00527010">
                            <w:pPr>
                              <w:spacing w:after="0"/>
                            </w:pPr>
                            <w:r w:rsidRPr="00597B2B">
                              <w:t>Il est nécessaire d’avoir une bonne connexion ainsi qu’un ordinateur portable</w:t>
                            </w:r>
                          </w:p>
                          <w:p w14:paraId="12722A14" w14:textId="3A442759" w:rsidR="00FB1C97" w:rsidRDefault="00FB1C97" w:rsidP="00527010">
                            <w:pPr>
                              <w:spacing w:after="0"/>
                            </w:pPr>
                            <w:r w:rsidRPr="00597B2B">
                              <w:rPr>
                                <w:b/>
                                <w:bCs/>
                                <w:color w:val="833C0B" w:themeColor="accent2" w:themeShade="80"/>
                                <w:u w:val="single"/>
                              </w:rPr>
                              <w:t>Date de session :</w:t>
                            </w:r>
                            <w:r w:rsidRPr="00597B2B">
                              <w:rPr>
                                <w:color w:val="833C0B" w:themeColor="accent2" w:themeShade="80"/>
                              </w:rPr>
                              <w:t xml:space="preserve"> </w:t>
                            </w:r>
                            <w:r w:rsidR="004003AB" w:rsidRPr="00597B2B">
                              <w:t>contactez-nous</w:t>
                            </w:r>
                            <w:r w:rsidRPr="00597B2B">
                              <w:t xml:space="preserve"> </w:t>
                            </w:r>
                            <w:r w:rsidR="00375FD0" w:rsidRPr="00597B2B">
                              <w:t>au 06.</w:t>
                            </w:r>
                            <w:r w:rsidR="002529F3">
                              <w:t>01.22.85.57</w:t>
                            </w:r>
                            <w:r w:rsidR="00375FD0" w:rsidRPr="00597B2B">
                              <w:t xml:space="preserve"> et par</w:t>
                            </w:r>
                            <w:r w:rsidR="00375FD0">
                              <w:t xml:space="preserve"> mail : cmauformationdirect@gmail.com</w:t>
                            </w:r>
                          </w:p>
                          <w:p w14:paraId="59410568" w14:textId="7F025080" w:rsidR="00FB1C97" w:rsidRDefault="00FB1C97" w:rsidP="00527010">
                            <w:pPr>
                              <w:spacing w:after="0"/>
                            </w:pPr>
                            <w:r w:rsidRPr="002529F3">
                              <w:rPr>
                                <w:b/>
                                <w:bCs/>
                                <w:color w:val="833C0B" w:themeColor="accent2" w:themeShade="80"/>
                                <w:u w:val="single"/>
                              </w:rPr>
                              <w:t>Tarif :</w:t>
                            </w:r>
                            <w:r w:rsidRPr="002529F3">
                              <w:rPr>
                                <w:color w:val="833C0B" w:themeColor="accent2" w:themeShade="80"/>
                              </w:rPr>
                              <w:t xml:space="preserve"> </w:t>
                            </w:r>
                            <w:r w:rsidR="002529F3" w:rsidRPr="002529F3">
                              <w:t>2 480</w:t>
                            </w:r>
                            <w:r w:rsidR="00375FD0">
                              <w:t>€</w:t>
                            </w:r>
                          </w:p>
                          <w:p w14:paraId="17DABE5D" w14:textId="4A9DCA5F"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2529F3">
                              <w:t>Distanciel : e-</w:t>
                            </w:r>
                            <w:r w:rsidR="0047067A">
                              <w:t>l</w:t>
                            </w:r>
                            <w:r w:rsidR="002529F3">
                              <w:t>earni</w:t>
                            </w:r>
                            <w:r w:rsidR="0047067A">
                              <w:t>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3E18CB" id="_x0000_t202" coordsize="21600,21600" o:spt="202" path="m,l,21600r21600,l21600,xe">
                <v:stroke joinstyle="miter"/>
                <v:path gradientshapeok="t" o:connecttype="rect"/>
              </v:shapetype>
              <v:shape id="Zone de texte 141" o:spid="_x0000_s1026" type="#_x0000_t202" style="position:absolute;margin-left:296.65pt;margin-top:-19.1pt;width:189pt;height:699pt;z-index:251659264;visibility:visible;mso-wrap-style:square;mso-width-percent:0;mso-height-percent:0;mso-wrap-distance-left:18pt;mso-wrap-distance-top:0;mso-wrap-distance-right:18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rsPqwIAAN8FAAAOAAAAZHJzL2Uyb0RvYy54bWysVE1v2zAMvQ/YfxB0X22nW5oFdYqsRYcB&#10;RVssHXpWZCkWJouapMTOfn0p2U4/1h06LAeHlMhH8onk6VnXaLITziswJS2OckqE4VApsynpj7vL&#10;DzNKfGCmYhqMKOleeHq2eP/utLVzMYEadCUcQRDj560taR2CnWeZ57VomD8CKwxeSnANC6i6TVY5&#10;1iJ6o7NJnk+zFlxlHXDhPZ5e9Jd0kfClFDzcSOlFILqkmFtIX5e+6/jNFqdsvnHM1ooPabB/yKJh&#10;ymDQA9QFC4xsnfoDqlHcgQcZjjg0GUipuEg1YDVF/qKaVc2sSLUgOd4eaPL/D5Zf71b21pHQfYEO&#10;HzAS0lo/93gY6+mka+I/ZkrwHincH2gTXSAcDycf8/w4xyuOd7PZyUlUECd7dLfOh68CGhKFkjp8&#10;l0QX21350JuOJjGaB62qS6V1UmIviHPtyI7hK643KUkEf2alDWlLOj3+lCdgA9G9R9YmwojUDRgu&#10;lbMNwq3qqiWVigkVn3N0RAVbo8hnefxRwvQGm9pR4iDcq1Cn94jlv5IW41yYMBnqhhE/sfAkdPZI&#10;bpLCXouIps13IYmqEsd/hR8rT9bRSmKRb3Ec7KNrn9RbnA8eKTKYcHBulAH3GivVzzFl2dsjH0/q&#10;jmLo1t3QdGuo9tiLyHbqNG/5pcJ+uWI+3DKHc4lvgrsm3OBHasD3hkGipAb3+7XzaI/jgreUtDjn&#10;JfW/tswJSvQ3g4M0mcym8a1D0orjk2KKmksaCutnx2bbnAP2YIFLzfIkRuOgR1E6aO5xIy1jULxi&#10;hmPokoZRPA/98sGNxsVymYxwE1gWrszK8ggd2Y3DcNfdM2eHiQk4bNcwLgQ2fzE4vW30NLDcBpAq&#10;TVXktyd14B23SOrIYePFNfVUT1aPe3nxAAAA//8DAFBLAwQUAAYACAAAACEA+njw7d4AAAAMAQAA&#10;DwAAAGRycy9kb3ducmV2LnhtbEyPQU7DMBBF90jcwRokdq2TmkIc4lQIiU1XtPQAbjyNo8Z2ZLtt&#10;uD3DCpYz8/Tn/WYzu5FdMaYheAXlsgCGvgtm8L2Cw9fHogKWsvZGj8Gjgm9MsGnv7xpdm3DzO7zu&#10;c88oxKdaK7A5TzXnqbPodFqGCT3dTiE6nWmMPTdR3yjcjXxVFM/c6cHTB6snfLfYnfcXpyBuD8Ke&#10;npLsy7PcBSFSuf3slHp8mN9egWWc8x8Mv/qkDi05HcPFm8RGBWspBKEKFqJaASNCvpS0ORIq1rIC&#10;3jb8f4n2BwAA//8DAFBLAQItABQABgAIAAAAIQC2gziS/gAAAOEBAAATAAAAAAAAAAAAAAAAAAAA&#10;AABbQ29udGVudF9UeXBlc10ueG1sUEsBAi0AFAAGAAgAAAAhADj9If/WAAAAlAEAAAsAAAAAAAAA&#10;AAAAAAAALwEAAF9yZWxzLy5yZWxzUEsBAi0AFAAGAAgAAAAhAOXGuw+rAgAA3wUAAA4AAAAAAAAA&#10;AAAAAAAALgIAAGRycy9lMm9Eb2MueG1sUEsBAi0AFAAGAAgAAAAhAPp48O3eAAAADAEAAA8AAAAA&#10;AAAAAAAAAAAABQUAAGRycy9kb3ducmV2LnhtbFBLBQYAAAAABAAEAPMAAAAQBgAAAAA=&#10;" fillcolor="white [3212]" stroked="f" strokeweight=".5pt">
                <v:shadow on="t" color="#ed7d31 [3205]" origin=".5" offset="-1.5pt,0"/>
                <v:textbox inset="18pt,10.8pt,0,10.8pt">
                  <w:txbxContent>
                    <w:p w14:paraId="6FE341E6" w14:textId="4266470F" w:rsidR="00D94941" w:rsidRPr="004003AB" w:rsidRDefault="00D94941" w:rsidP="004003AB">
                      <w:pPr>
                        <w:spacing w:after="240" w:line="240" w:lineRule="auto"/>
                        <w:jc w:val="center"/>
                        <w:rPr>
                          <w:rFonts w:asciiTheme="majorHAnsi" w:eastAsiaTheme="majorEastAsia" w:hAnsiTheme="majorHAnsi" w:cstheme="majorBidi"/>
                          <w:b/>
                          <w:bCs/>
                          <w:caps/>
                          <w:color w:val="833C0B" w:themeColor="accent2" w:themeShade="80"/>
                          <w:sz w:val="36"/>
                          <w:szCs w:val="36"/>
                        </w:rPr>
                      </w:pPr>
                      <w:r w:rsidRPr="004003AB">
                        <w:rPr>
                          <w:rFonts w:asciiTheme="majorHAnsi" w:eastAsiaTheme="majorEastAsia" w:hAnsiTheme="majorHAnsi" w:cstheme="majorBidi"/>
                          <w:b/>
                          <w:bCs/>
                          <w:caps/>
                          <w:color w:val="833C0B" w:themeColor="accent2" w:themeShade="80"/>
                          <w:sz w:val="36"/>
                          <w:szCs w:val="36"/>
                        </w:rPr>
                        <w:t xml:space="preserve">FORMATION </w:t>
                      </w:r>
                      <w:r w:rsidR="008D3102">
                        <w:rPr>
                          <w:rFonts w:asciiTheme="majorHAnsi" w:eastAsiaTheme="majorEastAsia" w:hAnsiTheme="majorHAnsi" w:cstheme="majorBidi"/>
                          <w:b/>
                          <w:bCs/>
                          <w:caps/>
                          <w:color w:val="833C0B" w:themeColor="accent2" w:themeShade="80"/>
                          <w:sz w:val="36"/>
                          <w:szCs w:val="36"/>
                        </w:rPr>
                        <w:t>POWERPOINT</w:t>
                      </w:r>
                      <w:r w:rsidR="00FB1C97" w:rsidRPr="004003AB">
                        <w:rPr>
                          <w:rFonts w:asciiTheme="majorHAnsi" w:eastAsiaTheme="majorEastAsia" w:hAnsiTheme="majorHAnsi" w:cstheme="majorBidi"/>
                          <w:b/>
                          <w:bCs/>
                          <w:caps/>
                          <w:color w:val="833C0B" w:themeColor="accent2" w:themeShade="80"/>
                          <w:sz w:val="36"/>
                          <w:szCs w:val="36"/>
                        </w:rPr>
                        <w:t xml:space="preserve"> 2019</w:t>
                      </w:r>
                    </w:p>
                    <w:p w14:paraId="46A1DE3B" w14:textId="5D2DAA01" w:rsidR="00D94941" w:rsidRDefault="008D3102">
                      <w:pPr>
                        <w:spacing w:after="240" w:line="240" w:lineRule="auto"/>
                        <w:rPr>
                          <w:rFonts w:asciiTheme="majorHAnsi" w:eastAsiaTheme="majorEastAsia" w:hAnsiTheme="majorHAnsi" w:cstheme="majorBidi"/>
                          <w:caps/>
                          <w:color w:val="191919" w:themeColor="text1" w:themeTint="E6"/>
                          <w:sz w:val="36"/>
                          <w:szCs w:val="36"/>
                        </w:rPr>
                      </w:pPr>
                      <w:r>
                        <w:rPr>
                          <w:rFonts w:asciiTheme="majorHAnsi" w:eastAsiaTheme="majorEastAsia" w:hAnsiTheme="majorHAnsi" w:cstheme="majorBidi"/>
                          <w:caps/>
                          <w:noProof/>
                          <w:color w:val="191919" w:themeColor="text1" w:themeTint="E6"/>
                          <w:sz w:val="36"/>
                          <w:szCs w:val="36"/>
                        </w:rPr>
                        <w:drawing>
                          <wp:inline distT="0" distB="0" distL="0" distR="0" wp14:anchorId="3BDFE199" wp14:editId="391C16CF">
                            <wp:extent cx="1434905" cy="143490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a:extLst>
                                        <a:ext uri="{28A0092B-C50C-407E-A947-70E740481C1C}">
                                          <a14:useLocalDpi xmlns:a14="http://schemas.microsoft.com/office/drawing/2010/main" val="0"/>
                                        </a:ext>
                                      </a:extLst>
                                    </a:blip>
                                    <a:stretch>
                                      <a:fillRect/>
                                    </a:stretch>
                                  </pic:blipFill>
                                  <pic:spPr>
                                    <a:xfrm>
                                      <a:off x="0" y="0"/>
                                      <a:ext cx="1436011" cy="1436011"/>
                                    </a:xfrm>
                                    <a:prstGeom prst="rect">
                                      <a:avLst/>
                                    </a:prstGeom>
                                  </pic:spPr>
                                </pic:pic>
                              </a:graphicData>
                            </a:graphic>
                          </wp:inline>
                        </w:drawing>
                      </w:r>
                    </w:p>
                    <w:p w14:paraId="571D4DDF" w14:textId="77777777" w:rsidR="00FB1C97" w:rsidRPr="00FB1C97" w:rsidRDefault="00D94941" w:rsidP="00FB1C97">
                      <w:pPr>
                        <w:rPr>
                          <w:b/>
                          <w:bCs/>
                          <w:color w:val="833C0B" w:themeColor="accent2" w:themeShade="80"/>
                          <w:u w:val="single"/>
                        </w:rPr>
                      </w:pPr>
                      <w:r w:rsidRPr="00FB1C97">
                        <w:rPr>
                          <w:b/>
                          <w:bCs/>
                          <w:color w:val="833C0B" w:themeColor="accent2" w:themeShade="80"/>
                          <w:u w:val="single"/>
                        </w:rPr>
                        <w:t>Objectifs pédagogiques :</w:t>
                      </w:r>
                    </w:p>
                    <w:p w14:paraId="108D28FF" w14:textId="4AE9CA4F" w:rsidR="00176244" w:rsidRDefault="00F52F3C" w:rsidP="00527010">
                      <w:pPr>
                        <w:spacing w:after="0"/>
                      </w:pPr>
                      <w:r>
                        <w:t>A l’issue de cette formation vous serez capable de :</w:t>
                      </w:r>
                    </w:p>
                    <w:p w14:paraId="5BABC42E" w14:textId="67920CC6" w:rsidR="0037417F" w:rsidRDefault="008A53F6" w:rsidP="00527010">
                      <w:pPr>
                        <w:spacing w:after="0"/>
                      </w:pPr>
                      <w:r w:rsidRPr="002F5E5A">
                        <w:rPr>
                          <w:u w:val="single"/>
                        </w:rPr>
                        <w:t xml:space="preserve">Maîtriser le niveau débutant du logiciel </w:t>
                      </w:r>
                      <w:r w:rsidR="008D3102">
                        <w:rPr>
                          <w:u w:val="single"/>
                        </w:rPr>
                        <w:t>PowerPoint</w:t>
                      </w:r>
                      <w:r>
                        <w:t> :</w:t>
                      </w:r>
                    </w:p>
                    <w:p w14:paraId="63F5DC50" w14:textId="747BB2CD" w:rsidR="0037417F" w:rsidRDefault="00507E05" w:rsidP="0037417F">
                      <w:pPr>
                        <w:pStyle w:val="Paragraphedeliste"/>
                        <w:numPr>
                          <w:ilvl w:val="0"/>
                          <w:numId w:val="6"/>
                        </w:numPr>
                        <w:spacing w:after="0"/>
                      </w:pPr>
                      <w:r>
                        <w:t xml:space="preserve">Personnaliser une présentation </w:t>
                      </w:r>
                    </w:p>
                    <w:p w14:paraId="48874B5F" w14:textId="3CBB93C0" w:rsidR="00507E05" w:rsidRDefault="00507E05" w:rsidP="0037417F">
                      <w:pPr>
                        <w:pStyle w:val="Paragraphedeliste"/>
                        <w:numPr>
                          <w:ilvl w:val="0"/>
                          <w:numId w:val="6"/>
                        </w:numPr>
                        <w:spacing w:after="0"/>
                      </w:pPr>
                      <w:r>
                        <w:t>Modifier une présentation</w:t>
                      </w:r>
                    </w:p>
                    <w:p w14:paraId="03201055" w14:textId="2D4435C3" w:rsidR="00507E05" w:rsidRDefault="00507E05" w:rsidP="0037417F">
                      <w:pPr>
                        <w:pStyle w:val="Paragraphedeliste"/>
                        <w:numPr>
                          <w:ilvl w:val="0"/>
                          <w:numId w:val="6"/>
                        </w:numPr>
                        <w:spacing w:after="0"/>
                      </w:pPr>
                      <w:r>
                        <w:t>Présenter des données</w:t>
                      </w:r>
                    </w:p>
                    <w:p w14:paraId="2CCF4BF6" w14:textId="7F5B2043" w:rsidR="00507E05" w:rsidRDefault="00507E05" w:rsidP="0037417F">
                      <w:pPr>
                        <w:pStyle w:val="Paragraphedeliste"/>
                        <w:numPr>
                          <w:ilvl w:val="0"/>
                          <w:numId w:val="6"/>
                        </w:numPr>
                        <w:spacing w:after="0"/>
                      </w:pPr>
                      <w:r>
                        <w:t>Dessiner avec PowerPoint</w:t>
                      </w:r>
                    </w:p>
                    <w:p w14:paraId="7390A80E" w14:textId="3B1E81C0" w:rsidR="008A53F6" w:rsidRDefault="008A53F6" w:rsidP="00527010">
                      <w:pPr>
                        <w:spacing w:after="0"/>
                      </w:pPr>
                      <w:r w:rsidRPr="002F5E5A">
                        <w:rPr>
                          <w:u w:val="single"/>
                        </w:rPr>
                        <w:t xml:space="preserve">Maîtriser le niveau </w:t>
                      </w:r>
                      <w:r w:rsidR="0037417F">
                        <w:rPr>
                          <w:u w:val="single"/>
                        </w:rPr>
                        <w:t>confirmé à expert</w:t>
                      </w:r>
                      <w:r w:rsidRPr="002F5E5A">
                        <w:rPr>
                          <w:u w:val="single"/>
                        </w:rPr>
                        <w:t xml:space="preserve"> du logiciel </w:t>
                      </w:r>
                      <w:r w:rsidR="008D3102">
                        <w:rPr>
                          <w:u w:val="single"/>
                        </w:rPr>
                        <w:t>PowerPoint</w:t>
                      </w:r>
                      <w:r>
                        <w:t> :</w:t>
                      </w:r>
                    </w:p>
                    <w:p w14:paraId="77969F17" w14:textId="2F514409" w:rsidR="00527010" w:rsidRPr="00507E05" w:rsidRDefault="00507E05" w:rsidP="0037417F">
                      <w:pPr>
                        <w:pStyle w:val="Paragraphedeliste"/>
                        <w:numPr>
                          <w:ilvl w:val="0"/>
                          <w:numId w:val="5"/>
                        </w:numPr>
                        <w:spacing w:after="0"/>
                        <w:rPr>
                          <w:color w:val="808080" w:themeColor="background1" w:themeShade="80"/>
                        </w:rPr>
                      </w:pPr>
                      <w:r>
                        <w:t>Apprendre les règles de présentation</w:t>
                      </w:r>
                    </w:p>
                    <w:p w14:paraId="5BABCDDB" w14:textId="3DA2AE7E" w:rsidR="00507E05" w:rsidRPr="00507E05" w:rsidRDefault="00507E05" w:rsidP="0037417F">
                      <w:pPr>
                        <w:pStyle w:val="Paragraphedeliste"/>
                        <w:numPr>
                          <w:ilvl w:val="0"/>
                          <w:numId w:val="5"/>
                        </w:numPr>
                        <w:spacing w:after="0"/>
                        <w:rPr>
                          <w:color w:val="808080" w:themeColor="background1" w:themeShade="80"/>
                        </w:rPr>
                      </w:pPr>
                      <w:r>
                        <w:t>Utiliser le mode plan</w:t>
                      </w:r>
                    </w:p>
                    <w:p w14:paraId="250CE52D" w14:textId="507C73B2" w:rsidR="00507E05" w:rsidRPr="0037417F" w:rsidRDefault="00507E05" w:rsidP="0037417F">
                      <w:pPr>
                        <w:pStyle w:val="Paragraphedeliste"/>
                        <w:numPr>
                          <w:ilvl w:val="0"/>
                          <w:numId w:val="5"/>
                        </w:numPr>
                        <w:spacing w:after="0"/>
                        <w:rPr>
                          <w:color w:val="808080" w:themeColor="background1" w:themeShade="80"/>
                        </w:rPr>
                      </w:pPr>
                      <w:r>
                        <w:t>Communiquer avec le son et la vidéo</w:t>
                      </w:r>
                    </w:p>
                    <w:p w14:paraId="3C3559E1" w14:textId="77777777" w:rsidR="0037417F" w:rsidRPr="0037417F" w:rsidRDefault="0037417F" w:rsidP="0037417F">
                      <w:pPr>
                        <w:spacing w:after="0"/>
                        <w:rPr>
                          <w:color w:val="808080" w:themeColor="background1" w:themeShade="80"/>
                        </w:rPr>
                      </w:pPr>
                    </w:p>
                    <w:p w14:paraId="65318788" w14:textId="5E016BEF" w:rsidR="00FB1C97" w:rsidRPr="00FB1C97" w:rsidRDefault="00FB1C97" w:rsidP="00527010">
                      <w:pPr>
                        <w:spacing w:after="0"/>
                      </w:pPr>
                      <w:r w:rsidRPr="00FB1C97">
                        <w:rPr>
                          <w:b/>
                          <w:bCs/>
                          <w:color w:val="833C0B" w:themeColor="accent2" w:themeShade="80"/>
                          <w:u w:val="single"/>
                        </w:rPr>
                        <w:t>Nature de l’action :</w:t>
                      </w:r>
                      <w:r w:rsidRPr="00FB1C97">
                        <w:rPr>
                          <w:color w:val="833C0B" w:themeColor="accent2" w:themeShade="80"/>
                        </w:rPr>
                        <w:t xml:space="preserve"> </w:t>
                      </w:r>
                      <w:r w:rsidRPr="00FB1C97">
                        <w:t>action de formation</w:t>
                      </w:r>
                    </w:p>
                    <w:p w14:paraId="5854E47A" w14:textId="51FF85CC" w:rsidR="00FB1C97" w:rsidRDefault="00FB1C97" w:rsidP="00527010">
                      <w:pPr>
                        <w:spacing w:after="0"/>
                      </w:pPr>
                      <w:r w:rsidRPr="002D1A37">
                        <w:rPr>
                          <w:b/>
                          <w:bCs/>
                          <w:color w:val="833C0B" w:themeColor="accent2" w:themeShade="80"/>
                          <w:u w:val="single"/>
                        </w:rPr>
                        <w:t xml:space="preserve">Durée : </w:t>
                      </w:r>
                      <w:r w:rsidR="00597B2B">
                        <w:t>27</w:t>
                      </w:r>
                      <w:r w:rsidRPr="002D1A37">
                        <w:t>h00</w:t>
                      </w:r>
                    </w:p>
                    <w:p w14:paraId="7D36A6D1" w14:textId="5E06362F" w:rsidR="00FB1C97" w:rsidRDefault="00FB1C97" w:rsidP="00527010">
                      <w:pPr>
                        <w:spacing w:after="0"/>
                      </w:pPr>
                      <w:r>
                        <w:rPr>
                          <w:b/>
                          <w:bCs/>
                          <w:color w:val="833C0B" w:themeColor="accent2" w:themeShade="80"/>
                          <w:u w:val="single"/>
                        </w:rPr>
                        <w:t>Public visé</w:t>
                      </w:r>
                      <w:r w:rsidRPr="00FB1C97">
                        <w:rPr>
                          <w:b/>
                          <w:bCs/>
                          <w:color w:val="833C0B" w:themeColor="accent2" w:themeShade="80"/>
                          <w:u w:val="single"/>
                        </w:rPr>
                        <w:t> :</w:t>
                      </w:r>
                      <w:r w:rsidRPr="00FB1C97">
                        <w:rPr>
                          <w:color w:val="833C0B" w:themeColor="accent2" w:themeShade="80"/>
                        </w:rPr>
                        <w:t xml:space="preserve"> </w:t>
                      </w:r>
                      <w:r>
                        <w:t>tout public</w:t>
                      </w:r>
                    </w:p>
                    <w:p w14:paraId="0878A5D9" w14:textId="679FCA0A" w:rsidR="00FB1C97" w:rsidRDefault="00FB1C97" w:rsidP="00527010">
                      <w:pPr>
                        <w:spacing w:after="0"/>
                      </w:pPr>
                      <w:r w:rsidRPr="00FB1C97">
                        <w:rPr>
                          <w:b/>
                          <w:bCs/>
                          <w:color w:val="833C0B" w:themeColor="accent2" w:themeShade="80"/>
                          <w:u w:val="single"/>
                        </w:rPr>
                        <w:t>Pré requis :</w:t>
                      </w:r>
                      <w:r w:rsidRPr="00FB1C97">
                        <w:rPr>
                          <w:color w:val="833C0B" w:themeColor="accent2" w:themeShade="80"/>
                        </w:rPr>
                        <w:t xml:space="preserve"> </w:t>
                      </w:r>
                      <w:r>
                        <w:t>pas de pré requis</w:t>
                      </w:r>
                    </w:p>
                    <w:p w14:paraId="19297215" w14:textId="12AD8251" w:rsidR="00527010" w:rsidRPr="00597B2B" w:rsidRDefault="00527010" w:rsidP="00527010">
                      <w:pPr>
                        <w:spacing w:after="0"/>
                        <w:rPr>
                          <w:b/>
                          <w:bCs/>
                          <w:color w:val="833C0B" w:themeColor="accent2" w:themeShade="80"/>
                          <w:u w:val="single"/>
                        </w:rPr>
                      </w:pPr>
                      <w:r w:rsidRPr="00597B2B">
                        <w:rPr>
                          <w:b/>
                          <w:bCs/>
                          <w:color w:val="833C0B" w:themeColor="accent2" w:themeShade="80"/>
                          <w:u w:val="single"/>
                        </w:rPr>
                        <w:t xml:space="preserve">Pré requis technique : </w:t>
                      </w:r>
                    </w:p>
                    <w:p w14:paraId="6781194F" w14:textId="3393F4A6" w:rsidR="00527010" w:rsidRPr="00597B2B" w:rsidRDefault="00893EBA" w:rsidP="00527010">
                      <w:pPr>
                        <w:spacing w:after="0"/>
                      </w:pPr>
                      <w:r w:rsidRPr="00597B2B">
                        <w:t>Il est nécessaire d’avoir une bonne connexion ainsi qu’un ordinateur portable</w:t>
                      </w:r>
                    </w:p>
                    <w:p w14:paraId="12722A14" w14:textId="3A442759" w:rsidR="00FB1C97" w:rsidRDefault="00FB1C97" w:rsidP="00527010">
                      <w:pPr>
                        <w:spacing w:after="0"/>
                      </w:pPr>
                      <w:r w:rsidRPr="00597B2B">
                        <w:rPr>
                          <w:b/>
                          <w:bCs/>
                          <w:color w:val="833C0B" w:themeColor="accent2" w:themeShade="80"/>
                          <w:u w:val="single"/>
                        </w:rPr>
                        <w:t>Date de session :</w:t>
                      </w:r>
                      <w:r w:rsidRPr="00597B2B">
                        <w:rPr>
                          <w:color w:val="833C0B" w:themeColor="accent2" w:themeShade="80"/>
                        </w:rPr>
                        <w:t xml:space="preserve"> </w:t>
                      </w:r>
                      <w:r w:rsidR="004003AB" w:rsidRPr="00597B2B">
                        <w:t>contactez-nous</w:t>
                      </w:r>
                      <w:r w:rsidRPr="00597B2B">
                        <w:t xml:space="preserve"> </w:t>
                      </w:r>
                      <w:r w:rsidR="00375FD0" w:rsidRPr="00597B2B">
                        <w:t>au 06.</w:t>
                      </w:r>
                      <w:r w:rsidR="002529F3">
                        <w:t>01.22.85.57</w:t>
                      </w:r>
                      <w:r w:rsidR="00375FD0" w:rsidRPr="00597B2B">
                        <w:t xml:space="preserve"> et par</w:t>
                      </w:r>
                      <w:r w:rsidR="00375FD0">
                        <w:t xml:space="preserve"> mail : cmauformationdirect@gmail.com</w:t>
                      </w:r>
                    </w:p>
                    <w:p w14:paraId="59410568" w14:textId="7F025080" w:rsidR="00FB1C97" w:rsidRDefault="00FB1C97" w:rsidP="00527010">
                      <w:pPr>
                        <w:spacing w:after="0"/>
                      </w:pPr>
                      <w:r w:rsidRPr="002529F3">
                        <w:rPr>
                          <w:b/>
                          <w:bCs/>
                          <w:color w:val="833C0B" w:themeColor="accent2" w:themeShade="80"/>
                          <w:u w:val="single"/>
                        </w:rPr>
                        <w:t>Tarif :</w:t>
                      </w:r>
                      <w:r w:rsidRPr="002529F3">
                        <w:rPr>
                          <w:color w:val="833C0B" w:themeColor="accent2" w:themeShade="80"/>
                        </w:rPr>
                        <w:t xml:space="preserve"> </w:t>
                      </w:r>
                      <w:r w:rsidR="002529F3" w:rsidRPr="002529F3">
                        <w:t>2 480</w:t>
                      </w:r>
                      <w:r w:rsidR="00375FD0">
                        <w:t>€</w:t>
                      </w:r>
                    </w:p>
                    <w:p w14:paraId="17DABE5D" w14:textId="4A9DCA5F" w:rsidR="00FB1C97" w:rsidRDefault="004003AB" w:rsidP="00527010">
                      <w:pPr>
                        <w:spacing w:after="0"/>
                      </w:pPr>
                      <w:r w:rsidRPr="004003AB">
                        <w:rPr>
                          <w:b/>
                          <w:bCs/>
                          <w:color w:val="833C0B" w:themeColor="accent2" w:themeShade="80"/>
                          <w:u w:val="single"/>
                        </w:rPr>
                        <w:t>Mode de déroulement :</w:t>
                      </w:r>
                      <w:r w:rsidRPr="004003AB">
                        <w:rPr>
                          <w:color w:val="833C0B" w:themeColor="accent2" w:themeShade="80"/>
                        </w:rPr>
                        <w:t xml:space="preserve"> </w:t>
                      </w:r>
                      <w:r w:rsidR="002529F3">
                        <w:t>Distanciel : e-</w:t>
                      </w:r>
                      <w:r w:rsidR="0047067A">
                        <w:t>l</w:t>
                      </w:r>
                      <w:r w:rsidR="002529F3">
                        <w:t>earni</w:t>
                      </w:r>
                      <w:r w:rsidR="0047067A">
                        <w:t>ng</w:t>
                      </w:r>
                    </w:p>
                    <w:p w14:paraId="0A9C5E22" w14:textId="4ABCC33F" w:rsidR="004003AB" w:rsidRDefault="004003AB" w:rsidP="00527010">
                      <w:pPr>
                        <w:spacing w:after="0"/>
                      </w:pPr>
                      <w:r w:rsidRPr="004003AB">
                        <w:rPr>
                          <w:b/>
                          <w:bCs/>
                          <w:color w:val="833C0B" w:themeColor="accent2" w:themeShade="80"/>
                          <w:u w:val="single"/>
                        </w:rPr>
                        <w:t>Lieu de la formation :</w:t>
                      </w:r>
                      <w:r w:rsidRPr="004003AB">
                        <w:rPr>
                          <w:color w:val="833C0B" w:themeColor="accent2" w:themeShade="80"/>
                        </w:rPr>
                        <w:t xml:space="preserve"> </w:t>
                      </w:r>
                      <w:r>
                        <w:t>De chez vous</w:t>
                      </w:r>
                    </w:p>
                    <w:p w14:paraId="314036EC" w14:textId="77777777" w:rsidR="00FB1C97" w:rsidRPr="00FB1C97" w:rsidRDefault="00FB1C97" w:rsidP="00FB1C97"/>
                  </w:txbxContent>
                </v:textbox>
                <w10:wrap type="square" anchorx="margin" anchory="margin"/>
              </v:shape>
            </w:pict>
          </mc:Fallback>
        </mc:AlternateContent>
      </w:r>
      <w:r w:rsidR="00D94941">
        <w:rPr>
          <w:noProof/>
        </w:rPr>
        <w:drawing>
          <wp:anchor distT="0" distB="0" distL="114300" distR="114300" simplePos="0" relativeHeight="251660288" behindDoc="1" locked="0" layoutInCell="1" allowOverlap="1" wp14:anchorId="1F64AAD1" wp14:editId="67B1D4A0">
            <wp:simplePos x="0" y="0"/>
            <wp:positionH relativeFrom="column">
              <wp:posOffset>-528320</wp:posOffset>
            </wp:positionH>
            <wp:positionV relativeFrom="paragraph">
              <wp:posOffset>-604520</wp:posOffset>
            </wp:positionV>
            <wp:extent cx="2049780" cy="635761"/>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1779B8ED" w14:textId="793BB6BD" w:rsidR="00D94941" w:rsidRDefault="00D94941" w:rsidP="00D94941"/>
    <w:p w14:paraId="7F28A3E4" w14:textId="07097A22" w:rsidR="00E86CE6" w:rsidRPr="008D3102" w:rsidRDefault="00D94941" w:rsidP="008D3102">
      <w:pPr>
        <w:jc w:val="center"/>
        <w:rPr>
          <w:i/>
          <w:iCs/>
          <w:color w:val="833C0B" w:themeColor="accent2" w:themeShade="80"/>
          <w:sz w:val="48"/>
          <w:szCs w:val="48"/>
        </w:rPr>
      </w:pPr>
      <w:r w:rsidRPr="00D94941">
        <w:rPr>
          <w:i/>
          <w:iCs/>
          <w:color w:val="833C0B" w:themeColor="accent2" w:themeShade="80"/>
          <w:sz w:val="48"/>
          <w:szCs w:val="48"/>
        </w:rPr>
        <w:t xml:space="preserve">Participez à notre formation </w:t>
      </w:r>
      <w:r w:rsidR="008D3102">
        <w:rPr>
          <w:i/>
          <w:iCs/>
          <w:color w:val="833C0B" w:themeColor="accent2" w:themeShade="80"/>
          <w:sz w:val="48"/>
          <w:szCs w:val="48"/>
        </w:rPr>
        <w:t>PowerPoint</w:t>
      </w:r>
      <w:r w:rsidRPr="00D94941">
        <w:rPr>
          <w:i/>
          <w:iCs/>
          <w:color w:val="833C0B" w:themeColor="accent2" w:themeShade="80"/>
          <w:sz w:val="48"/>
          <w:szCs w:val="48"/>
        </w:rPr>
        <w:t xml:space="preserve"> 2019 et apprenez à utiliser l’intégralité des fonctionnalités de </w:t>
      </w:r>
      <w:r w:rsidR="008D3102">
        <w:rPr>
          <w:i/>
          <w:iCs/>
          <w:color w:val="833C0B" w:themeColor="accent2" w:themeShade="80"/>
          <w:sz w:val="48"/>
          <w:szCs w:val="48"/>
        </w:rPr>
        <w:t>PowerPoint</w:t>
      </w:r>
    </w:p>
    <w:p w14:paraId="7E357680" w14:textId="32091F4A" w:rsidR="00D94941" w:rsidRPr="00D94941" w:rsidRDefault="00F42DE1" w:rsidP="007F3F63">
      <w:pPr>
        <w:jc w:val="both"/>
      </w:pPr>
      <w:r>
        <w:t xml:space="preserve">Suivre cette formation interactive à distance en toute autonomie et à son rythme, vous permettra de connaitre les fonctionnalités essentielles de </w:t>
      </w:r>
      <w:r w:rsidR="008D3102">
        <w:t>PowerPoint</w:t>
      </w:r>
      <w:r>
        <w:t xml:space="preserve"> pour une pratique efficace du logiciel au quotidien. Et, la certification </w:t>
      </w:r>
      <w:r w:rsidR="002529F3">
        <w:t>ENI</w:t>
      </w:r>
      <w:r>
        <w:t xml:space="preserve"> valorisera vos nouvelles compétences !</w:t>
      </w:r>
    </w:p>
    <w:p w14:paraId="3BECD08D" w14:textId="77777777" w:rsidR="008D3102" w:rsidRDefault="00AF1061" w:rsidP="008D3102">
      <w:r w:rsidRPr="00B00F87">
        <w:rPr>
          <w:b/>
          <w:bCs/>
          <w:color w:val="833C0B" w:themeColor="accent2" w:themeShade="80"/>
          <w:u w:val="single"/>
        </w:rPr>
        <w:t>Point fort de la formation :</w:t>
      </w:r>
      <w:r w:rsidRPr="00B00F87">
        <w:rPr>
          <w:color w:val="833C0B" w:themeColor="accent2" w:themeShade="80"/>
        </w:rPr>
        <w:t xml:space="preserve"> </w:t>
      </w:r>
      <w:r w:rsidR="00B00F87">
        <w:t>Notre plateforme d’apprentissage nous permet d’adapter la formation à votre niveau et de pouvoir insérer en fonction de vos besoins différents modules, ainsi tous les contenus de nos formations sont personnalisés.</w:t>
      </w:r>
    </w:p>
    <w:p w14:paraId="1C4609B0" w14:textId="141D1CF6" w:rsidR="00B00F87" w:rsidRDefault="00AF1061" w:rsidP="008D3102">
      <w:r w:rsidRPr="00B00F87">
        <w:rPr>
          <w:b/>
          <w:bCs/>
          <w:color w:val="833C0B" w:themeColor="accent2" w:themeShade="80"/>
          <w:u w:val="single"/>
        </w:rPr>
        <w:t>Accessibilité aux personnes en situation de handicap</w:t>
      </w:r>
      <w:r w:rsidRPr="00B00F87">
        <w:rPr>
          <w:color w:val="833C0B" w:themeColor="accent2" w:themeShade="80"/>
        </w:rPr>
        <w:t> </w:t>
      </w:r>
      <w:r>
        <w:t xml:space="preserve">: </w:t>
      </w:r>
      <w:r w:rsidR="00B00F87">
        <w:t>Nos formations sont accessibles aux PSH. Nous vous conseillons de nous contacter en amont de la formation afin qu’une étude soit réalisée en fonctions des besoins, nous pourront ainsi adapter la formation en fonction de vos difficultés et besoins.</w:t>
      </w:r>
    </w:p>
    <w:p w14:paraId="7AB217F7" w14:textId="1379628C" w:rsidR="00AF1061" w:rsidRPr="00B00F87" w:rsidRDefault="00AF1061" w:rsidP="00AF1061">
      <w:pPr>
        <w:spacing w:after="0"/>
        <w:rPr>
          <w:b/>
          <w:bCs/>
          <w:color w:val="833C0B" w:themeColor="accent2" w:themeShade="80"/>
          <w:u w:val="single"/>
        </w:rPr>
      </w:pPr>
      <w:r w:rsidRPr="00B00F87">
        <w:rPr>
          <w:b/>
          <w:bCs/>
          <w:color w:val="833C0B" w:themeColor="accent2" w:themeShade="80"/>
          <w:u w:val="single"/>
        </w:rPr>
        <w:t xml:space="preserve">Niveau obtenu : </w:t>
      </w:r>
    </w:p>
    <w:p w14:paraId="7639AE4C" w14:textId="272AE4DB" w:rsidR="00AF1061" w:rsidRDefault="00AF1061" w:rsidP="00AF1061">
      <w:pPr>
        <w:spacing w:after="0"/>
      </w:pPr>
      <w:r>
        <w:t xml:space="preserve">La certification </w:t>
      </w:r>
      <w:r w:rsidR="000D7D70">
        <w:t>ENI</w:t>
      </w:r>
      <w:r>
        <w:t xml:space="preserve"> vous permettra de déterminer votre niveau à l’issue de votre formation. L</w:t>
      </w:r>
      <w:r w:rsidR="000D7D70">
        <w:t>a certification ENI</w:t>
      </w:r>
      <w:r>
        <w:t xml:space="preserve"> délivre un score sur 1000, sans échec, il existe 5 niveaux de </w:t>
      </w:r>
      <w:r w:rsidR="000D7D70">
        <w:t>Compétences</w:t>
      </w:r>
      <w:r>
        <w:t xml:space="preserve"> : </w:t>
      </w:r>
    </w:p>
    <w:p w14:paraId="32F2C800" w14:textId="215CEDC7" w:rsidR="00AF1061" w:rsidRDefault="0047067A" w:rsidP="00AF1061">
      <w:pPr>
        <w:spacing w:after="0"/>
      </w:pPr>
      <w:r w:rsidRPr="0047067A">
        <w:rPr>
          <w:b/>
          <w:bCs/>
        </w:rPr>
        <w:t>De 0 à 149/1000</w:t>
      </w:r>
      <w:r>
        <w:t xml:space="preserve"> : Acquisition des Compétences Fondamentales en cours </w:t>
      </w:r>
    </w:p>
    <w:p w14:paraId="1BAFF64B" w14:textId="0FF8950D" w:rsidR="00D94941" w:rsidRDefault="0047067A" w:rsidP="00B00F87">
      <w:pPr>
        <w:spacing w:after="0"/>
      </w:pPr>
      <w:r w:rsidRPr="0047067A">
        <w:rPr>
          <w:b/>
          <w:bCs/>
        </w:rPr>
        <w:t>De 150 à 349/1000</w:t>
      </w:r>
      <w:r>
        <w:t xml:space="preserve"> : Acquisition des Compétences Fondamentales </w:t>
      </w:r>
    </w:p>
    <w:p w14:paraId="424A0C6C" w14:textId="7B84739D" w:rsidR="0047067A" w:rsidRDefault="0047067A" w:rsidP="00B00F87">
      <w:pPr>
        <w:spacing w:after="0"/>
      </w:pPr>
      <w:r w:rsidRPr="0047067A">
        <w:rPr>
          <w:b/>
          <w:bCs/>
        </w:rPr>
        <w:t>De 350 à 649/1000</w:t>
      </w:r>
      <w:r>
        <w:t> : Acquisition des Compétences Intermédiaires</w:t>
      </w:r>
    </w:p>
    <w:p w14:paraId="23545103" w14:textId="562142E9" w:rsidR="0047067A" w:rsidRDefault="0047067A" w:rsidP="00B00F87">
      <w:pPr>
        <w:spacing w:after="0"/>
      </w:pPr>
      <w:r w:rsidRPr="0047067A">
        <w:rPr>
          <w:b/>
          <w:bCs/>
        </w:rPr>
        <w:t>De 650 à 1000/1000</w:t>
      </w:r>
      <w:r>
        <w:t> : Acquisition des Compétences Avancées</w:t>
      </w:r>
    </w:p>
    <w:p w14:paraId="32D04365" w14:textId="045071F3" w:rsidR="00D94941" w:rsidRPr="00D94941" w:rsidRDefault="00D94941" w:rsidP="002529F3">
      <w:pPr>
        <w:spacing w:after="0"/>
      </w:pPr>
    </w:p>
    <w:p w14:paraId="132E48F2" w14:textId="756E4E7E" w:rsidR="00D94941" w:rsidRPr="00D94941" w:rsidRDefault="00D94941" w:rsidP="00D94941"/>
    <w:p w14:paraId="34DFBC0D" w14:textId="1D303D30" w:rsidR="00D94941" w:rsidRPr="00E86CE6" w:rsidRDefault="0047067A" w:rsidP="00D94941">
      <w:pPr>
        <w:rPr>
          <w:i/>
          <w:iCs/>
        </w:rPr>
      </w:pPr>
      <w:r>
        <w:rPr>
          <w:noProof/>
        </w:rPr>
        <w:drawing>
          <wp:anchor distT="0" distB="0" distL="114300" distR="114300" simplePos="0" relativeHeight="251671552" behindDoc="1" locked="0" layoutInCell="1" allowOverlap="1" wp14:anchorId="2A33844E" wp14:editId="38C3D712">
            <wp:simplePos x="0" y="0"/>
            <wp:positionH relativeFrom="rightMargin">
              <wp:posOffset>-2533015</wp:posOffset>
            </wp:positionH>
            <wp:positionV relativeFrom="paragraph">
              <wp:posOffset>-363220</wp:posOffset>
            </wp:positionV>
            <wp:extent cx="661133" cy="633046"/>
            <wp:effectExtent l="0" t="0" r="5715"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1133" cy="633046"/>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24" behindDoc="1" locked="0" layoutInCell="1" allowOverlap="1" wp14:anchorId="6EB86D2F" wp14:editId="27B03324">
            <wp:simplePos x="0" y="0"/>
            <wp:positionH relativeFrom="margin">
              <wp:posOffset>3977640</wp:posOffset>
            </wp:positionH>
            <wp:positionV relativeFrom="paragraph">
              <wp:posOffset>-325120</wp:posOffset>
            </wp:positionV>
            <wp:extent cx="576776" cy="571625"/>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6776" cy="5716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caps/>
          <w:noProof/>
          <w:color w:val="191919" w:themeColor="text1" w:themeTint="E6"/>
          <w:sz w:val="36"/>
          <w:szCs w:val="36"/>
        </w:rPr>
        <w:drawing>
          <wp:anchor distT="0" distB="0" distL="114300" distR="114300" simplePos="0" relativeHeight="251680768" behindDoc="1" locked="0" layoutInCell="1" allowOverlap="1" wp14:anchorId="23CC7DEB" wp14:editId="36312DFF">
            <wp:simplePos x="0" y="0"/>
            <wp:positionH relativeFrom="margin">
              <wp:align>right</wp:align>
            </wp:positionH>
            <wp:positionV relativeFrom="paragraph">
              <wp:posOffset>-628650</wp:posOffset>
            </wp:positionV>
            <wp:extent cx="1097280" cy="1097280"/>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r>
        <w:rPr>
          <w:i/>
          <w:iCs/>
          <w:noProof/>
          <w:color w:val="833C0B" w:themeColor="accent2" w:themeShade="80"/>
          <w:sz w:val="48"/>
          <w:szCs w:val="48"/>
        </w:rPr>
        <w:drawing>
          <wp:anchor distT="0" distB="0" distL="114300" distR="114300" simplePos="0" relativeHeight="251678720" behindDoc="1" locked="0" layoutInCell="1" allowOverlap="1" wp14:anchorId="2E267500" wp14:editId="13C7851C">
            <wp:simplePos x="0" y="0"/>
            <wp:positionH relativeFrom="leftMargin">
              <wp:posOffset>2752090</wp:posOffset>
            </wp:positionH>
            <wp:positionV relativeFrom="paragraph">
              <wp:posOffset>-120015</wp:posOffset>
            </wp:positionV>
            <wp:extent cx="548640" cy="365760"/>
            <wp:effectExtent l="0" t="0" r="381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48640" cy="3657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4B71B537" wp14:editId="077DF2E9">
            <wp:simplePos x="0" y="0"/>
            <wp:positionH relativeFrom="column">
              <wp:posOffset>-523875</wp:posOffset>
            </wp:positionH>
            <wp:positionV relativeFrom="paragraph">
              <wp:posOffset>-755650</wp:posOffset>
            </wp:positionV>
            <wp:extent cx="2049780" cy="635761"/>
            <wp:effectExtent l="0" t="0" r="762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r w:rsidR="00E86CE6" w:rsidRPr="00E86CE6">
        <w:rPr>
          <w:i/>
          <w:iCs/>
        </w:rPr>
        <w:t xml:space="preserve">Taux de satisfaction en cours </w:t>
      </w:r>
    </w:p>
    <w:p w14:paraId="71307E33" w14:textId="3BAF317D" w:rsidR="00D94941" w:rsidRPr="00A45431" w:rsidRDefault="004003AB" w:rsidP="00A45431">
      <w:pPr>
        <w:pBdr>
          <w:bottom w:val="single" w:sz="4" w:space="1" w:color="auto"/>
        </w:pBdr>
      </w:pPr>
      <w:r w:rsidRPr="004003AB">
        <w:rPr>
          <w:b/>
          <w:bCs/>
          <w:color w:val="833C0B" w:themeColor="accent2" w:themeShade="80"/>
        </w:rPr>
        <w:t>INFOS PRATIQUES</w:t>
      </w:r>
    </w:p>
    <w:p w14:paraId="5A3CEA2D" w14:textId="77777777" w:rsidR="000D2F5B" w:rsidRDefault="000D2F5B" w:rsidP="00A45431">
      <w:pPr>
        <w:rPr>
          <w:i/>
          <w:iCs/>
          <w:color w:val="833C0B" w:themeColor="accent2" w:themeShade="80"/>
          <w:u w:val="single"/>
        </w:rPr>
        <w:sectPr w:rsidR="000D2F5B" w:rsidSect="0047067A">
          <w:headerReference w:type="default" r:id="rId14"/>
          <w:footerReference w:type="default" r:id="rId15"/>
          <w:pgSz w:w="11906" w:h="16838"/>
          <w:pgMar w:top="1417" w:right="1417" w:bottom="1417" w:left="1417" w:header="340" w:footer="57" w:gutter="0"/>
          <w:cols w:space="708"/>
          <w:docGrid w:linePitch="360"/>
        </w:sectPr>
      </w:pPr>
    </w:p>
    <w:p w14:paraId="7D416826" w14:textId="2D4564E8" w:rsidR="004003AB" w:rsidRPr="00D167F1" w:rsidRDefault="004003AB" w:rsidP="00B60D2D">
      <w:pPr>
        <w:spacing w:after="0"/>
        <w:jc w:val="both"/>
        <w:rPr>
          <w:sz w:val="20"/>
          <w:szCs w:val="20"/>
        </w:rPr>
      </w:pPr>
      <w:r w:rsidRPr="00D167F1">
        <w:rPr>
          <w:i/>
          <w:iCs/>
          <w:color w:val="833C0B" w:themeColor="accent2" w:themeShade="80"/>
          <w:sz w:val="20"/>
          <w:szCs w:val="20"/>
          <w:u w:val="single"/>
        </w:rPr>
        <w:t>Modalité et délais d’accès</w:t>
      </w:r>
      <w:r w:rsidRPr="00D167F1">
        <w:rPr>
          <w:color w:val="833C0B" w:themeColor="accent2" w:themeShade="80"/>
          <w:sz w:val="20"/>
          <w:szCs w:val="20"/>
        </w:rPr>
        <w:t xml:space="preserve"> :  </w:t>
      </w:r>
      <w:r w:rsidRPr="00D167F1">
        <w:rPr>
          <w:sz w:val="20"/>
          <w:szCs w:val="20"/>
        </w:rPr>
        <w:t xml:space="preserve">L’inscription se fait via votre compte formation </w:t>
      </w:r>
      <w:hyperlink r:id="rId16" w:history="1">
        <w:r w:rsidRPr="00D167F1">
          <w:rPr>
            <w:rStyle w:val="Lienhypertexte"/>
            <w:sz w:val="20"/>
            <w:szCs w:val="20"/>
          </w:rPr>
          <w:t>www.moncompteformation.gouv.fr/</w:t>
        </w:r>
      </w:hyperlink>
      <w:r w:rsidRPr="00D167F1">
        <w:rPr>
          <w:sz w:val="20"/>
          <w:szCs w:val="20"/>
        </w:rPr>
        <w:t xml:space="preserve">. Vous disposez </w:t>
      </w:r>
      <w:r w:rsidR="00790087" w:rsidRPr="00D167F1">
        <w:rPr>
          <w:sz w:val="20"/>
          <w:szCs w:val="20"/>
        </w:rPr>
        <w:t>d’un délai</w:t>
      </w:r>
      <w:r w:rsidRPr="00D167F1">
        <w:rPr>
          <w:sz w:val="20"/>
          <w:szCs w:val="20"/>
        </w:rPr>
        <w:t xml:space="preserve"> de r</w:t>
      </w:r>
      <w:r w:rsidR="00790087" w:rsidRPr="00D167F1">
        <w:rPr>
          <w:sz w:val="20"/>
          <w:szCs w:val="20"/>
        </w:rPr>
        <w:t>étraction de 14 jours entre votre inscription et le début de votre formation.</w:t>
      </w:r>
    </w:p>
    <w:p w14:paraId="1BA9AF6D" w14:textId="058E1D1F" w:rsidR="00790087" w:rsidRPr="00D167F1" w:rsidRDefault="00790087" w:rsidP="00B60D2D">
      <w:pPr>
        <w:spacing w:after="0"/>
        <w:rPr>
          <w:sz w:val="20"/>
          <w:szCs w:val="20"/>
        </w:rPr>
      </w:pPr>
      <w:r w:rsidRPr="00D167F1">
        <w:rPr>
          <w:i/>
          <w:iCs/>
          <w:color w:val="833C0B" w:themeColor="accent2" w:themeShade="80"/>
          <w:sz w:val="20"/>
          <w:szCs w:val="20"/>
          <w:u w:val="single"/>
        </w:rPr>
        <w:t>Contact de l’inscription :</w:t>
      </w:r>
      <w:r w:rsidRPr="00D167F1">
        <w:rPr>
          <w:color w:val="833C0B" w:themeColor="accent2" w:themeShade="80"/>
          <w:sz w:val="20"/>
          <w:szCs w:val="20"/>
        </w:rPr>
        <w:t xml:space="preserve"> </w:t>
      </w:r>
      <w:r w:rsidRPr="00D167F1">
        <w:rPr>
          <w:sz w:val="20"/>
          <w:szCs w:val="20"/>
        </w:rPr>
        <w:t xml:space="preserve">Carole Mauraz </w:t>
      </w:r>
      <w:r w:rsidR="00375FD0" w:rsidRPr="00D167F1">
        <w:rPr>
          <w:sz w:val="20"/>
          <w:szCs w:val="20"/>
        </w:rPr>
        <w:t>06.</w:t>
      </w:r>
      <w:r w:rsidR="002529F3">
        <w:rPr>
          <w:sz w:val="20"/>
          <w:szCs w:val="20"/>
        </w:rPr>
        <w:t>01.22.85.57</w:t>
      </w:r>
      <w:r w:rsidR="00375FD0" w:rsidRPr="00D167F1">
        <w:rPr>
          <w:sz w:val="20"/>
          <w:szCs w:val="20"/>
        </w:rPr>
        <w:t xml:space="preserve"> et par mail : cmauformationdirect@gmail.com</w:t>
      </w:r>
    </w:p>
    <w:p w14:paraId="343E860E" w14:textId="69B264D2" w:rsidR="00B60D2D" w:rsidRDefault="00790087" w:rsidP="00B60D2D">
      <w:pPr>
        <w:spacing w:after="0"/>
        <w:jc w:val="both"/>
        <w:rPr>
          <w:sz w:val="20"/>
          <w:szCs w:val="20"/>
        </w:rPr>
      </w:pPr>
      <w:r w:rsidRPr="00D167F1">
        <w:rPr>
          <w:i/>
          <w:iCs/>
          <w:color w:val="833C0B" w:themeColor="accent2" w:themeShade="80"/>
          <w:sz w:val="20"/>
          <w:szCs w:val="20"/>
          <w:u w:val="single"/>
        </w:rPr>
        <w:t>Méthodes pédagogiques</w:t>
      </w:r>
      <w:r w:rsidRPr="00D167F1">
        <w:rPr>
          <w:color w:val="833C0B" w:themeColor="accent2" w:themeShade="80"/>
          <w:sz w:val="20"/>
          <w:szCs w:val="20"/>
        </w:rPr>
        <w:t xml:space="preserve"> : </w:t>
      </w:r>
      <w:r w:rsidR="00F42DE1" w:rsidRPr="00D167F1">
        <w:rPr>
          <w:sz w:val="20"/>
          <w:szCs w:val="20"/>
        </w:rPr>
        <w:t xml:space="preserve">Formation en e-learning ponctuée d’apports théoriques (Vidéo) et de nombreux exercices pratiques effectués en temps réel dans le logiciel installé sur le serveur. (Il n’est pas nécessaire d’avoir </w:t>
      </w:r>
      <w:r w:rsidR="00635893">
        <w:rPr>
          <w:sz w:val="20"/>
          <w:szCs w:val="20"/>
        </w:rPr>
        <w:t>PowerPoint</w:t>
      </w:r>
      <w:r w:rsidR="00F42DE1" w:rsidRPr="00D167F1">
        <w:rPr>
          <w:sz w:val="20"/>
          <w:szCs w:val="20"/>
        </w:rPr>
        <w:t xml:space="preserve"> installé sur l’ordinateur du stagiaire). Les exercices avec leurs réponses contextualisées permettent de valider et d’évaluer les acquis. Au cours de votre formation les apports théoriques alterneront avec des exercices pratiques. L’objectif étant de vous rendre acteur de votre formation !</w:t>
      </w:r>
    </w:p>
    <w:p w14:paraId="63FFDD99" w14:textId="05554B83" w:rsidR="00521F40" w:rsidRPr="00D167F1" w:rsidRDefault="00521F40" w:rsidP="00B60D2D">
      <w:pPr>
        <w:spacing w:after="0"/>
        <w:jc w:val="both"/>
        <w:rPr>
          <w:sz w:val="20"/>
          <w:szCs w:val="20"/>
        </w:rPr>
      </w:pPr>
      <w:r w:rsidRPr="00D167F1">
        <w:rPr>
          <w:i/>
          <w:iCs/>
          <w:color w:val="833C0B" w:themeColor="accent2" w:themeShade="80"/>
          <w:sz w:val="20"/>
          <w:szCs w:val="20"/>
          <w:u w:val="single"/>
        </w:rPr>
        <w:t>Répartition du temps entre théorie et exercices pratiques</w:t>
      </w:r>
      <w:r w:rsidRPr="00D167F1">
        <w:rPr>
          <w:color w:val="833C0B" w:themeColor="accent2" w:themeShade="80"/>
          <w:sz w:val="20"/>
          <w:szCs w:val="20"/>
        </w:rPr>
        <w:t xml:space="preserve"> : </w:t>
      </w:r>
      <w:r w:rsidRPr="00D167F1">
        <w:rPr>
          <w:sz w:val="20"/>
          <w:szCs w:val="20"/>
        </w:rPr>
        <w:t>70%- 30%</w:t>
      </w:r>
    </w:p>
    <w:p w14:paraId="1FDB4F09" w14:textId="5FCA8D15" w:rsidR="00F42DE1" w:rsidRPr="00597B2B" w:rsidRDefault="00F42DE1" w:rsidP="00B60D2D">
      <w:pPr>
        <w:spacing w:after="0"/>
        <w:jc w:val="both"/>
        <w:rPr>
          <w:color w:val="833C0B" w:themeColor="accent2" w:themeShade="80"/>
          <w:sz w:val="20"/>
          <w:szCs w:val="20"/>
        </w:rPr>
      </w:pPr>
      <w:r w:rsidRPr="00597B2B">
        <w:rPr>
          <w:i/>
          <w:iCs/>
          <w:color w:val="833C0B" w:themeColor="accent2" w:themeShade="80"/>
          <w:sz w:val="20"/>
          <w:szCs w:val="20"/>
          <w:u w:val="single"/>
        </w:rPr>
        <w:t>Moyens</w:t>
      </w:r>
      <w:r w:rsidR="000B1882" w:rsidRPr="00597B2B">
        <w:rPr>
          <w:i/>
          <w:iCs/>
          <w:color w:val="833C0B" w:themeColor="accent2" w:themeShade="80"/>
          <w:sz w:val="20"/>
          <w:szCs w:val="20"/>
          <w:u w:val="single"/>
        </w:rPr>
        <w:t xml:space="preserve"> et outils pédagogiques</w:t>
      </w:r>
      <w:r w:rsidRPr="00597B2B">
        <w:rPr>
          <w:i/>
          <w:iCs/>
          <w:color w:val="833C0B" w:themeColor="accent2" w:themeShade="80"/>
          <w:sz w:val="20"/>
          <w:szCs w:val="20"/>
          <w:u w:val="single"/>
        </w:rPr>
        <w:t xml:space="preserve"> : </w:t>
      </w:r>
    </w:p>
    <w:p w14:paraId="7650F476" w14:textId="59D31064" w:rsidR="00F42DE1" w:rsidRPr="00597B2B" w:rsidRDefault="00F42DE1" w:rsidP="00B60D2D">
      <w:pPr>
        <w:pStyle w:val="Paragraphedeliste"/>
        <w:numPr>
          <w:ilvl w:val="0"/>
          <w:numId w:val="2"/>
        </w:numPr>
        <w:spacing w:after="0"/>
        <w:jc w:val="both"/>
        <w:rPr>
          <w:sz w:val="20"/>
          <w:szCs w:val="20"/>
        </w:rPr>
      </w:pPr>
      <w:r w:rsidRPr="00597B2B">
        <w:rPr>
          <w:sz w:val="20"/>
          <w:szCs w:val="20"/>
        </w:rPr>
        <w:t>Plateforme d’apprentissage en ligne avec accès vidéo, exercices interactif et imprimable, QCM.</w:t>
      </w:r>
    </w:p>
    <w:p w14:paraId="7E2D9E55" w14:textId="030FEDAD" w:rsidR="00F42DE1" w:rsidRPr="00597B2B" w:rsidRDefault="000B1882" w:rsidP="00B60D2D">
      <w:pPr>
        <w:pStyle w:val="Paragraphedeliste"/>
        <w:numPr>
          <w:ilvl w:val="0"/>
          <w:numId w:val="2"/>
        </w:numPr>
        <w:spacing w:after="0"/>
        <w:jc w:val="both"/>
        <w:rPr>
          <w:sz w:val="20"/>
          <w:szCs w:val="20"/>
        </w:rPr>
      </w:pPr>
      <w:r w:rsidRPr="00597B2B">
        <w:rPr>
          <w:sz w:val="20"/>
          <w:szCs w:val="20"/>
        </w:rPr>
        <w:t xml:space="preserve">Outils </w:t>
      </w:r>
      <w:r w:rsidR="005972CA" w:rsidRPr="00597B2B">
        <w:rPr>
          <w:sz w:val="20"/>
          <w:szCs w:val="20"/>
        </w:rPr>
        <w:t>e-learning</w:t>
      </w:r>
    </w:p>
    <w:p w14:paraId="155F15D6" w14:textId="4BE6FD98" w:rsidR="00D167F1" w:rsidRPr="00597B2B" w:rsidRDefault="00D167F1" w:rsidP="00B60D2D">
      <w:pPr>
        <w:pStyle w:val="Paragraphedeliste"/>
        <w:numPr>
          <w:ilvl w:val="0"/>
          <w:numId w:val="2"/>
        </w:numPr>
        <w:spacing w:after="0"/>
        <w:jc w:val="both"/>
        <w:rPr>
          <w:sz w:val="20"/>
          <w:szCs w:val="20"/>
        </w:rPr>
      </w:pPr>
      <w:r w:rsidRPr="00597B2B">
        <w:rPr>
          <w:sz w:val="20"/>
          <w:szCs w:val="20"/>
        </w:rPr>
        <w:t xml:space="preserve">Modules de formations et leçons </w:t>
      </w:r>
      <w:r w:rsidR="005972CA" w:rsidRPr="00597B2B">
        <w:rPr>
          <w:sz w:val="20"/>
          <w:szCs w:val="20"/>
        </w:rPr>
        <w:t>interactives</w:t>
      </w:r>
    </w:p>
    <w:p w14:paraId="03F7ECD1" w14:textId="4C9C1D6A" w:rsidR="008D4CAE" w:rsidRPr="00597B2B" w:rsidRDefault="008D4CAE" w:rsidP="00B60D2D">
      <w:pPr>
        <w:spacing w:after="0"/>
        <w:jc w:val="both"/>
        <w:rPr>
          <w:sz w:val="20"/>
          <w:szCs w:val="20"/>
        </w:rPr>
      </w:pPr>
      <w:r w:rsidRPr="00597B2B">
        <w:rPr>
          <w:i/>
          <w:iCs/>
          <w:color w:val="833C0B" w:themeColor="accent2" w:themeShade="80"/>
          <w:sz w:val="20"/>
          <w:szCs w:val="20"/>
          <w:u w:val="single"/>
        </w:rPr>
        <w:t>Ressources pédagogiques</w:t>
      </w:r>
      <w:r w:rsidR="0040198C" w:rsidRPr="00597B2B">
        <w:rPr>
          <w:color w:val="833C0B" w:themeColor="accent2" w:themeShade="80"/>
          <w:sz w:val="20"/>
          <w:szCs w:val="20"/>
        </w:rPr>
        <w:t xml:space="preserve"> : </w:t>
      </w:r>
    </w:p>
    <w:p w14:paraId="3D3260FB" w14:textId="3967A3E4" w:rsidR="00066AD1" w:rsidRPr="00597B2B" w:rsidRDefault="00066AD1" w:rsidP="00B60D2D">
      <w:pPr>
        <w:pStyle w:val="Paragraphedeliste"/>
        <w:numPr>
          <w:ilvl w:val="0"/>
          <w:numId w:val="2"/>
        </w:numPr>
        <w:spacing w:after="0"/>
        <w:jc w:val="both"/>
        <w:rPr>
          <w:sz w:val="20"/>
          <w:szCs w:val="20"/>
        </w:rPr>
      </w:pPr>
      <w:r w:rsidRPr="00597B2B">
        <w:rPr>
          <w:sz w:val="20"/>
          <w:szCs w:val="20"/>
        </w:rPr>
        <w:t xml:space="preserve">Leçons </w:t>
      </w:r>
      <w:r w:rsidR="005972CA" w:rsidRPr="00597B2B">
        <w:rPr>
          <w:sz w:val="20"/>
          <w:szCs w:val="20"/>
        </w:rPr>
        <w:t>interactives</w:t>
      </w:r>
    </w:p>
    <w:p w14:paraId="181C8D5F" w14:textId="13721CE4" w:rsidR="0040198C" w:rsidRPr="00597B2B" w:rsidRDefault="0040198C" w:rsidP="00B60D2D">
      <w:pPr>
        <w:pStyle w:val="Paragraphedeliste"/>
        <w:numPr>
          <w:ilvl w:val="0"/>
          <w:numId w:val="2"/>
        </w:numPr>
        <w:spacing w:after="0"/>
        <w:jc w:val="both"/>
        <w:rPr>
          <w:sz w:val="20"/>
          <w:szCs w:val="20"/>
        </w:rPr>
      </w:pPr>
      <w:r w:rsidRPr="00597B2B">
        <w:rPr>
          <w:sz w:val="20"/>
          <w:szCs w:val="20"/>
        </w:rPr>
        <w:t>Vidéos, fichiers PDF</w:t>
      </w:r>
      <w:r w:rsidR="006F541E" w:rsidRPr="00597B2B">
        <w:rPr>
          <w:sz w:val="20"/>
          <w:szCs w:val="20"/>
        </w:rPr>
        <w:t>, exercices, ateliers et audio</w:t>
      </w:r>
    </w:p>
    <w:p w14:paraId="680DFF41" w14:textId="4F598C01" w:rsidR="0040198C" w:rsidRPr="00597B2B" w:rsidRDefault="006F541E" w:rsidP="00B60D2D">
      <w:pPr>
        <w:spacing w:after="0"/>
        <w:jc w:val="both"/>
        <w:rPr>
          <w:sz w:val="20"/>
          <w:szCs w:val="20"/>
        </w:rPr>
      </w:pPr>
      <w:r w:rsidRPr="00597B2B">
        <w:rPr>
          <w:i/>
          <w:iCs/>
          <w:color w:val="833C0B" w:themeColor="accent2" w:themeShade="80"/>
          <w:sz w:val="20"/>
          <w:szCs w:val="20"/>
          <w:u w:val="single"/>
        </w:rPr>
        <w:t xml:space="preserve">Modalité d’accès aux ressources </w:t>
      </w:r>
      <w:r w:rsidR="00066AD1" w:rsidRPr="00597B2B">
        <w:rPr>
          <w:i/>
          <w:iCs/>
          <w:color w:val="833C0B" w:themeColor="accent2" w:themeShade="80"/>
          <w:sz w:val="20"/>
          <w:szCs w:val="20"/>
          <w:u w:val="single"/>
        </w:rPr>
        <w:t>pédagogiques</w:t>
      </w:r>
      <w:r w:rsidRPr="00597B2B">
        <w:rPr>
          <w:i/>
          <w:iCs/>
          <w:color w:val="833C0B" w:themeColor="accent2" w:themeShade="80"/>
          <w:sz w:val="20"/>
          <w:szCs w:val="20"/>
          <w:u w:val="single"/>
        </w:rPr>
        <w:t> :</w:t>
      </w:r>
      <w:r w:rsidRPr="00597B2B">
        <w:rPr>
          <w:color w:val="833C0B" w:themeColor="accent2" w:themeShade="80"/>
          <w:sz w:val="20"/>
          <w:szCs w:val="20"/>
        </w:rPr>
        <w:t xml:space="preserve"> </w:t>
      </w:r>
      <w:r w:rsidRPr="00597B2B">
        <w:rPr>
          <w:sz w:val="20"/>
          <w:szCs w:val="20"/>
        </w:rPr>
        <w:t xml:space="preserve">Les </w:t>
      </w:r>
      <w:r w:rsidR="00066AD1" w:rsidRPr="00597B2B">
        <w:rPr>
          <w:sz w:val="20"/>
          <w:szCs w:val="20"/>
        </w:rPr>
        <w:t xml:space="preserve">ressources tels que les fichiers PDF et/ou vidéos </w:t>
      </w:r>
      <w:r w:rsidRPr="00597B2B">
        <w:rPr>
          <w:sz w:val="20"/>
          <w:szCs w:val="20"/>
        </w:rPr>
        <w:t>sont mise à disposition sur votre espace en ligne, les exercices sont téléchargeables et imprimables</w:t>
      </w:r>
      <w:r w:rsidR="00C04611" w:rsidRPr="00597B2B">
        <w:rPr>
          <w:sz w:val="20"/>
          <w:szCs w:val="20"/>
        </w:rPr>
        <w:t xml:space="preserve"> via votre accès</w:t>
      </w:r>
    </w:p>
    <w:p w14:paraId="57DE790C" w14:textId="5E61C6A1" w:rsidR="00521F40" w:rsidRPr="00597B2B" w:rsidRDefault="00521F40" w:rsidP="00B60D2D">
      <w:pPr>
        <w:spacing w:after="0"/>
        <w:jc w:val="both"/>
        <w:rPr>
          <w:sz w:val="20"/>
          <w:szCs w:val="20"/>
        </w:rPr>
      </w:pPr>
      <w:r w:rsidRPr="00597B2B">
        <w:rPr>
          <w:i/>
          <w:iCs/>
          <w:color w:val="833C0B" w:themeColor="accent2" w:themeShade="80"/>
          <w:sz w:val="20"/>
          <w:szCs w:val="20"/>
          <w:u w:val="single"/>
        </w:rPr>
        <w:t xml:space="preserve">Moyen d’encadrement : </w:t>
      </w:r>
      <w:r w:rsidRPr="00597B2B">
        <w:rPr>
          <w:color w:val="833C0B" w:themeColor="accent2" w:themeShade="80"/>
          <w:sz w:val="20"/>
          <w:szCs w:val="20"/>
        </w:rPr>
        <w:t xml:space="preserve"> </w:t>
      </w:r>
      <w:r w:rsidRPr="00597B2B">
        <w:rPr>
          <w:sz w:val="20"/>
          <w:szCs w:val="20"/>
        </w:rPr>
        <w:t xml:space="preserve">La formation que vous allez suivre sera tutoré par un expert dans le domaine de la bureautique. Ce dispositif vous permet de bénéficier de l’accompagnement permanente d’un </w:t>
      </w:r>
      <w:r w:rsidRPr="00597B2B">
        <w:rPr>
          <w:sz w:val="20"/>
          <w:szCs w:val="20"/>
        </w:rPr>
        <w:t xml:space="preserve">tuteur qui sera disponible par email, chat et Visio, selon vos besoins. </w:t>
      </w:r>
      <w:r w:rsidR="00A45431" w:rsidRPr="00597B2B">
        <w:rPr>
          <w:sz w:val="20"/>
          <w:szCs w:val="20"/>
        </w:rPr>
        <w:t>À tout moment</w:t>
      </w:r>
      <w:r w:rsidRPr="00597B2B">
        <w:rPr>
          <w:sz w:val="20"/>
          <w:szCs w:val="20"/>
        </w:rPr>
        <w:t xml:space="preserve"> durant votre formation, et depuis votre plateforme d’apprentissage, vous pouvez entrer en contac</w:t>
      </w:r>
      <w:r w:rsidR="00A45431" w:rsidRPr="00597B2B">
        <w:rPr>
          <w:sz w:val="20"/>
          <w:szCs w:val="20"/>
        </w:rPr>
        <w:t>t avec votre tuteur soit par Email, soit par chat. Si vous souhaitez prendre RDV pour un Visio avec votre tuteur, vous devez solliciter un RDV par chat ou par Email. Il vous sera proposé un RDV dans la journée.</w:t>
      </w:r>
    </w:p>
    <w:p w14:paraId="09318FC3" w14:textId="49562FDE" w:rsidR="00F42DE1" w:rsidRPr="00597B2B" w:rsidRDefault="00A45431" w:rsidP="00B60D2D">
      <w:pPr>
        <w:spacing w:after="0"/>
        <w:jc w:val="both"/>
        <w:rPr>
          <w:sz w:val="20"/>
          <w:szCs w:val="20"/>
        </w:rPr>
      </w:pPr>
      <w:r w:rsidRPr="00597B2B">
        <w:rPr>
          <w:i/>
          <w:iCs/>
          <w:color w:val="833C0B" w:themeColor="accent2" w:themeShade="80"/>
          <w:sz w:val="20"/>
          <w:szCs w:val="20"/>
          <w:u w:val="single"/>
        </w:rPr>
        <w:t xml:space="preserve">Dispositif de suivi d’exécution du programme et d’appréciation des résultats : </w:t>
      </w:r>
      <w:r w:rsidRPr="00597B2B">
        <w:rPr>
          <w:color w:val="833C0B" w:themeColor="accent2" w:themeShade="80"/>
          <w:sz w:val="20"/>
          <w:szCs w:val="20"/>
        </w:rPr>
        <w:t xml:space="preserve"> </w:t>
      </w:r>
      <w:r w:rsidR="002A7D03" w:rsidRPr="00597B2B">
        <w:rPr>
          <w:sz w:val="20"/>
          <w:szCs w:val="20"/>
        </w:rPr>
        <w:t xml:space="preserve">De notre côté nous avons aussi un </w:t>
      </w:r>
      <w:r w:rsidRPr="00597B2B">
        <w:rPr>
          <w:sz w:val="20"/>
          <w:szCs w:val="20"/>
        </w:rPr>
        <w:t>accès administrateur</w:t>
      </w:r>
      <w:r w:rsidR="002A7D03" w:rsidRPr="00597B2B">
        <w:rPr>
          <w:sz w:val="20"/>
          <w:szCs w:val="20"/>
        </w:rPr>
        <w:t xml:space="preserve"> qui </w:t>
      </w:r>
      <w:r w:rsidRPr="00597B2B">
        <w:rPr>
          <w:sz w:val="20"/>
          <w:szCs w:val="20"/>
        </w:rPr>
        <w:t xml:space="preserve">nous permet de suivre l’avancée </w:t>
      </w:r>
      <w:r w:rsidR="002A7D03" w:rsidRPr="00597B2B">
        <w:rPr>
          <w:sz w:val="20"/>
          <w:szCs w:val="20"/>
        </w:rPr>
        <w:t>et la réussite de votre formation.</w:t>
      </w:r>
    </w:p>
    <w:p w14:paraId="1AFC2286" w14:textId="45484CD9" w:rsidR="002A7D03" w:rsidRPr="00597B2B" w:rsidRDefault="002A7D03" w:rsidP="00B60D2D">
      <w:pPr>
        <w:pStyle w:val="Paragraphedeliste"/>
        <w:numPr>
          <w:ilvl w:val="0"/>
          <w:numId w:val="2"/>
        </w:numPr>
        <w:spacing w:after="0"/>
        <w:jc w:val="both"/>
        <w:rPr>
          <w:sz w:val="20"/>
          <w:szCs w:val="20"/>
        </w:rPr>
      </w:pPr>
      <w:r w:rsidRPr="00597B2B">
        <w:rPr>
          <w:sz w:val="20"/>
          <w:szCs w:val="20"/>
        </w:rPr>
        <w:t>Evaluation continue : Avant, pendant et après votre formation, via un test de positionnement, des quizz, qcm et un test d’évaluation de fin de formation.</w:t>
      </w:r>
    </w:p>
    <w:p w14:paraId="799E500A" w14:textId="0FEAB56C" w:rsidR="00B60D2D" w:rsidRPr="00597B2B" w:rsidRDefault="002A7D03" w:rsidP="005972CA">
      <w:pPr>
        <w:pStyle w:val="Paragraphedeliste"/>
        <w:numPr>
          <w:ilvl w:val="0"/>
          <w:numId w:val="2"/>
        </w:numPr>
        <w:spacing w:after="0"/>
        <w:jc w:val="both"/>
        <w:rPr>
          <w:sz w:val="20"/>
          <w:szCs w:val="20"/>
        </w:rPr>
      </w:pPr>
      <w:r w:rsidRPr="00597B2B">
        <w:rPr>
          <w:sz w:val="20"/>
          <w:szCs w:val="20"/>
        </w:rPr>
        <w:t>Nous évaluons votre satisfaction via un questionnaire qui vous sera envoyez par mail à la fin de votre formation</w:t>
      </w:r>
      <w:r w:rsidR="00B60D2D" w:rsidRPr="00597B2B">
        <w:rPr>
          <w:rFonts w:eastAsia="Times New Roman" w:cstheme="minorHAnsi"/>
          <w:sz w:val="20"/>
          <w:szCs w:val="20"/>
          <w:lang w:eastAsia="fr-FR"/>
        </w:rPr>
        <w:t>.</w:t>
      </w:r>
    </w:p>
    <w:p w14:paraId="2585C8FC" w14:textId="678620B4" w:rsidR="002A7D03" w:rsidRPr="00597B2B" w:rsidRDefault="002A7D03" w:rsidP="00B60D2D">
      <w:pPr>
        <w:pStyle w:val="Paragraphedeliste"/>
        <w:numPr>
          <w:ilvl w:val="0"/>
          <w:numId w:val="2"/>
        </w:numPr>
        <w:spacing w:after="0"/>
        <w:jc w:val="both"/>
        <w:rPr>
          <w:sz w:val="20"/>
          <w:szCs w:val="20"/>
        </w:rPr>
      </w:pPr>
      <w:r w:rsidRPr="00597B2B">
        <w:rPr>
          <w:sz w:val="20"/>
          <w:szCs w:val="20"/>
        </w:rPr>
        <w:t>Un certificat de réalisation et une attestation d’assiduité vous sera également remis</w:t>
      </w:r>
    </w:p>
    <w:p w14:paraId="1FA17FE5" w14:textId="69C5A354" w:rsidR="002A7D03" w:rsidRPr="00597B2B" w:rsidRDefault="002A7D03" w:rsidP="00B60D2D">
      <w:pPr>
        <w:pStyle w:val="Paragraphedeliste"/>
        <w:numPr>
          <w:ilvl w:val="0"/>
          <w:numId w:val="2"/>
        </w:numPr>
        <w:spacing w:after="0"/>
        <w:jc w:val="both"/>
        <w:rPr>
          <w:sz w:val="20"/>
          <w:szCs w:val="20"/>
        </w:rPr>
      </w:pPr>
      <w:r w:rsidRPr="00597B2B">
        <w:rPr>
          <w:sz w:val="20"/>
          <w:szCs w:val="20"/>
        </w:rPr>
        <w:t>Certification</w:t>
      </w:r>
      <w:r w:rsidR="002D1A37" w:rsidRPr="00597B2B">
        <w:rPr>
          <w:sz w:val="20"/>
          <w:szCs w:val="20"/>
        </w:rPr>
        <w:t xml:space="preserve"> </w:t>
      </w:r>
      <w:r w:rsidR="002529F3">
        <w:rPr>
          <w:sz w:val="20"/>
          <w:szCs w:val="20"/>
        </w:rPr>
        <w:t>ENI</w:t>
      </w:r>
    </w:p>
    <w:p w14:paraId="5954F9A5" w14:textId="77777777" w:rsidR="005972CA" w:rsidRPr="00597B2B" w:rsidRDefault="005972CA" w:rsidP="005972CA">
      <w:pPr>
        <w:shd w:val="clear" w:color="auto" w:fill="FFFFFF"/>
        <w:spacing w:after="0" w:line="240" w:lineRule="auto"/>
        <w:rPr>
          <w:rFonts w:eastAsia="Times New Roman" w:cstheme="minorHAnsi"/>
          <w:sz w:val="20"/>
          <w:szCs w:val="20"/>
          <w:lang w:eastAsia="fr-FR"/>
        </w:rPr>
      </w:pPr>
      <w:r w:rsidRPr="00597B2B">
        <w:rPr>
          <w:i/>
          <w:iCs/>
          <w:color w:val="833C0B" w:themeColor="accent2" w:themeShade="80"/>
          <w:sz w:val="20"/>
          <w:szCs w:val="20"/>
          <w:u w:val="single"/>
        </w:rPr>
        <w:t>Procédure de relance automatique de session :</w:t>
      </w:r>
      <w:r w:rsidRPr="00597B2B">
        <w:rPr>
          <w:color w:val="833C0B" w:themeColor="accent2" w:themeShade="80"/>
          <w:sz w:val="20"/>
          <w:szCs w:val="20"/>
        </w:rPr>
        <w:t xml:space="preserve"> </w:t>
      </w:r>
      <w:r w:rsidRPr="00597B2B">
        <w:rPr>
          <w:rFonts w:eastAsia="Times New Roman" w:cstheme="minorHAnsi"/>
          <w:sz w:val="20"/>
          <w:szCs w:val="20"/>
          <w:lang w:eastAsia="fr-FR"/>
        </w:rPr>
        <w:t>Si un utilisateur est inscrit à une session et n'a pas activé son compte, une relance automatique est envoyée à </w:t>
      </w:r>
      <w:r w:rsidRPr="00597B2B">
        <w:rPr>
          <w:rFonts w:eastAsia="Times New Roman" w:cstheme="minorHAnsi"/>
          <w:b/>
          <w:bCs/>
          <w:sz w:val="20"/>
          <w:szCs w:val="20"/>
          <w:lang w:eastAsia="fr-FR"/>
        </w:rPr>
        <w:t>J+7</w:t>
      </w:r>
      <w:r w:rsidRPr="00597B2B">
        <w:rPr>
          <w:rFonts w:eastAsia="Times New Roman" w:cstheme="minorHAnsi"/>
          <w:sz w:val="20"/>
          <w:szCs w:val="20"/>
          <w:lang w:eastAsia="fr-FR"/>
        </w:rPr>
        <w:t>, puis à </w:t>
      </w:r>
      <w:r w:rsidRPr="00597B2B">
        <w:rPr>
          <w:rFonts w:eastAsia="Times New Roman" w:cstheme="minorHAnsi"/>
          <w:b/>
          <w:bCs/>
          <w:sz w:val="20"/>
          <w:szCs w:val="20"/>
          <w:lang w:eastAsia="fr-FR"/>
        </w:rPr>
        <w:t>J+14</w:t>
      </w:r>
      <w:r w:rsidRPr="00597B2B">
        <w:rPr>
          <w:rFonts w:eastAsia="Times New Roman" w:cstheme="minorHAnsi"/>
          <w:sz w:val="20"/>
          <w:szCs w:val="20"/>
          <w:lang w:eastAsia="fr-FR"/>
        </w:rPr>
        <w:t> après l'inscription à la session (les notifications cessent dès que son compte est activé) ;</w:t>
      </w:r>
    </w:p>
    <w:p w14:paraId="10CAA6E7" w14:textId="2BFA0B8E" w:rsidR="005972CA" w:rsidRPr="00597B2B" w:rsidRDefault="005972CA" w:rsidP="005972CA">
      <w:pPr>
        <w:spacing w:after="0"/>
        <w:jc w:val="both"/>
        <w:rPr>
          <w:sz w:val="20"/>
          <w:szCs w:val="20"/>
        </w:rPr>
      </w:pPr>
      <w:r w:rsidRPr="00597B2B">
        <w:rPr>
          <w:rFonts w:eastAsia="Times New Roman" w:cstheme="minorHAnsi"/>
          <w:sz w:val="20"/>
          <w:szCs w:val="20"/>
          <w:lang w:eastAsia="fr-FR"/>
        </w:rPr>
        <w:t>Si un utilisateur n'a pas terminé la session à laquelle il est inscrit, une relance automatique est envoyée </w:t>
      </w:r>
      <w:r w:rsidRPr="00597B2B">
        <w:rPr>
          <w:rFonts w:eastAsia="Times New Roman" w:cstheme="minorHAnsi"/>
          <w:b/>
          <w:bCs/>
          <w:sz w:val="20"/>
          <w:szCs w:val="20"/>
          <w:lang w:eastAsia="fr-FR"/>
        </w:rPr>
        <w:t>24 heures</w:t>
      </w:r>
      <w:r w:rsidRPr="00597B2B">
        <w:rPr>
          <w:rFonts w:eastAsia="Times New Roman" w:cstheme="minorHAnsi"/>
          <w:sz w:val="20"/>
          <w:szCs w:val="20"/>
          <w:lang w:eastAsia="fr-FR"/>
        </w:rPr>
        <w:t> avant la fin de la session</w:t>
      </w:r>
    </w:p>
    <w:p w14:paraId="2CBAD946" w14:textId="061E1103" w:rsidR="00EC3CA2" w:rsidRPr="00597B2B" w:rsidRDefault="00EC3CA2" w:rsidP="00B60D2D">
      <w:pPr>
        <w:spacing w:after="0"/>
        <w:jc w:val="both"/>
        <w:rPr>
          <w:i/>
          <w:iCs/>
          <w:color w:val="833C0B" w:themeColor="accent2" w:themeShade="80"/>
          <w:sz w:val="20"/>
          <w:szCs w:val="20"/>
          <w:u w:val="single"/>
        </w:rPr>
      </w:pPr>
      <w:r w:rsidRPr="00597B2B">
        <w:rPr>
          <w:i/>
          <w:iCs/>
          <w:color w:val="833C0B" w:themeColor="accent2" w:themeShade="80"/>
          <w:sz w:val="20"/>
          <w:szCs w:val="20"/>
          <w:u w:val="single"/>
        </w:rPr>
        <w:t xml:space="preserve">Documents </w:t>
      </w:r>
      <w:r w:rsidR="00A942BC" w:rsidRPr="00597B2B">
        <w:rPr>
          <w:i/>
          <w:iCs/>
          <w:color w:val="833C0B" w:themeColor="accent2" w:themeShade="80"/>
          <w:sz w:val="20"/>
          <w:szCs w:val="20"/>
          <w:u w:val="single"/>
        </w:rPr>
        <w:t>pédagogiques</w:t>
      </w:r>
      <w:r w:rsidRPr="00597B2B">
        <w:rPr>
          <w:i/>
          <w:iCs/>
          <w:color w:val="833C0B" w:themeColor="accent2" w:themeShade="80"/>
          <w:sz w:val="20"/>
          <w:szCs w:val="20"/>
          <w:u w:val="single"/>
        </w:rPr>
        <w:t xml:space="preserve"> à l’issue de votre </w:t>
      </w:r>
      <w:r w:rsidR="00A942BC" w:rsidRPr="00597B2B">
        <w:rPr>
          <w:i/>
          <w:iCs/>
          <w:color w:val="833C0B" w:themeColor="accent2" w:themeShade="80"/>
          <w:sz w:val="20"/>
          <w:szCs w:val="20"/>
          <w:u w:val="single"/>
        </w:rPr>
        <w:t>formation</w:t>
      </w:r>
      <w:r w:rsidRPr="00597B2B">
        <w:rPr>
          <w:i/>
          <w:iCs/>
          <w:color w:val="833C0B" w:themeColor="accent2" w:themeShade="80"/>
          <w:sz w:val="20"/>
          <w:szCs w:val="20"/>
          <w:u w:val="single"/>
        </w:rPr>
        <w:t xml:space="preserve"> : </w:t>
      </w:r>
    </w:p>
    <w:p w14:paraId="5F7D0B59" w14:textId="77777777" w:rsidR="00464532" w:rsidRPr="00597B2B" w:rsidRDefault="001058AD" w:rsidP="00B60D2D">
      <w:pPr>
        <w:pStyle w:val="Paragraphedeliste"/>
        <w:numPr>
          <w:ilvl w:val="0"/>
          <w:numId w:val="2"/>
        </w:numPr>
        <w:spacing w:after="0"/>
        <w:jc w:val="both"/>
        <w:rPr>
          <w:sz w:val="20"/>
          <w:szCs w:val="20"/>
        </w:rPr>
      </w:pPr>
      <w:r w:rsidRPr="00597B2B">
        <w:rPr>
          <w:sz w:val="20"/>
          <w:szCs w:val="20"/>
        </w:rPr>
        <w:t>Relevé de fréquentation</w:t>
      </w:r>
    </w:p>
    <w:p w14:paraId="1110F010" w14:textId="7E35358E" w:rsidR="001058AD" w:rsidRDefault="002529F3" w:rsidP="00B60D2D">
      <w:pPr>
        <w:pStyle w:val="Paragraphedeliste"/>
        <w:numPr>
          <w:ilvl w:val="0"/>
          <w:numId w:val="2"/>
        </w:numPr>
        <w:spacing w:after="0"/>
        <w:jc w:val="both"/>
        <w:rPr>
          <w:sz w:val="20"/>
          <w:szCs w:val="20"/>
        </w:rPr>
      </w:pPr>
      <w:r>
        <w:rPr>
          <w:sz w:val="20"/>
          <w:szCs w:val="20"/>
        </w:rPr>
        <w:t xml:space="preserve">Remise de votre certification de réalisation </w:t>
      </w:r>
    </w:p>
    <w:p w14:paraId="5A549261" w14:textId="74C67260" w:rsidR="002529F3" w:rsidRPr="00597B2B" w:rsidRDefault="002529F3" w:rsidP="00B60D2D">
      <w:pPr>
        <w:pStyle w:val="Paragraphedeliste"/>
        <w:numPr>
          <w:ilvl w:val="0"/>
          <w:numId w:val="2"/>
        </w:numPr>
        <w:spacing w:after="0"/>
        <w:jc w:val="both"/>
        <w:rPr>
          <w:sz w:val="20"/>
          <w:szCs w:val="20"/>
        </w:rPr>
      </w:pPr>
      <w:r>
        <w:rPr>
          <w:sz w:val="20"/>
          <w:szCs w:val="20"/>
        </w:rPr>
        <w:t>Certification ENI</w:t>
      </w:r>
    </w:p>
    <w:p w14:paraId="2FF510FA" w14:textId="77777777" w:rsidR="002529F3" w:rsidRDefault="002529F3" w:rsidP="001058AD">
      <w:pPr>
        <w:spacing w:after="0"/>
        <w:jc w:val="both"/>
        <w:rPr>
          <w:sz w:val="20"/>
          <w:szCs w:val="20"/>
        </w:rPr>
      </w:pPr>
    </w:p>
    <w:p w14:paraId="4568B1CE" w14:textId="419D42F5" w:rsidR="002529F3" w:rsidRPr="00D167F1" w:rsidRDefault="002529F3" w:rsidP="001058AD">
      <w:pPr>
        <w:spacing w:after="0"/>
        <w:jc w:val="both"/>
        <w:rPr>
          <w:sz w:val="20"/>
          <w:szCs w:val="20"/>
        </w:rPr>
        <w:sectPr w:rsidR="002529F3" w:rsidRPr="00D167F1" w:rsidSect="000D2F5B">
          <w:type w:val="continuous"/>
          <w:pgSz w:w="11906" w:h="16838"/>
          <w:pgMar w:top="1417" w:right="1417" w:bottom="1417" w:left="1417" w:header="708" w:footer="708" w:gutter="0"/>
          <w:cols w:num="2" w:space="708"/>
          <w:docGrid w:linePitch="360"/>
        </w:sectPr>
      </w:pPr>
      <w:r>
        <w:rPr>
          <w:sz w:val="20"/>
          <w:szCs w:val="20"/>
        </w:rPr>
        <w:t xml:space="preserve">        </w:t>
      </w:r>
    </w:p>
    <w:p w14:paraId="4E4A25C3" w14:textId="77777777" w:rsidR="000D2F5B" w:rsidRDefault="000D2F5B" w:rsidP="000D2F5B">
      <w:pPr>
        <w:spacing w:after="0"/>
        <w:ind w:left="360"/>
        <w:jc w:val="both"/>
        <w:sectPr w:rsidR="000D2F5B" w:rsidSect="000D2F5B">
          <w:type w:val="continuous"/>
          <w:pgSz w:w="11906" w:h="16838"/>
          <w:pgMar w:top="1417" w:right="1417" w:bottom="1417" w:left="1417" w:header="708" w:footer="708" w:gutter="0"/>
          <w:cols w:space="708"/>
          <w:docGrid w:linePitch="360"/>
        </w:sectPr>
      </w:pPr>
    </w:p>
    <w:p w14:paraId="2C6C0647" w14:textId="2C6EB6F2" w:rsidR="002A7D03" w:rsidRPr="00A45431" w:rsidRDefault="0037417F" w:rsidP="000D2F5B">
      <w:pPr>
        <w:spacing w:after="0"/>
        <w:ind w:left="360"/>
        <w:jc w:val="both"/>
      </w:pPr>
      <w:r>
        <w:rPr>
          <w:rFonts w:asciiTheme="majorHAnsi" w:eastAsiaTheme="majorEastAsia" w:hAnsiTheme="majorHAnsi" w:cstheme="majorBidi"/>
          <w:caps/>
          <w:noProof/>
          <w:color w:val="191919" w:themeColor="text1" w:themeTint="E6"/>
          <w:sz w:val="36"/>
          <w:szCs w:val="36"/>
        </w:rPr>
        <w:lastRenderedPageBreak/>
        <w:drawing>
          <wp:anchor distT="0" distB="0" distL="114300" distR="114300" simplePos="0" relativeHeight="251681792" behindDoc="1" locked="0" layoutInCell="1" allowOverlap="1" wp14:anchorId="2E6D3995" wp14:editId="7FA26624">
            <wp:simplePos x="0" y="0"/>
            <wp:positionH relativeFrom="column">
              <wp:posOffset>7765854</wp:posOffset>
            </wp:positionH>
            <wp:positionV relativeFrom="paragraph">
              <wp:posOffset>111907</wp:posOffset>
            </wp:positionV>
            <wp:extent cx="921434" cy="921434"/>
            <wp:effectExtent l="0" t="0" r="0" b="0"/>
            <wp:wrapNone/>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1434" cy="921434"/>
                    </a:xfrm>
                    <a:prstGeom prst="rect">
                      <a:avLst/>
                    </a:prstGeom>
                  </pic:spPr>
                </pic:pic>
              </a:graphicData>
            </a:graphic>
            <wp14:sizeRelH relativeFrom="margin">
              <wp14:pctWidth>0</wp14:pctWidth>
            </wp14:sizeRelH>
            <wp14:sizeRelV relativeFrom="margin">
              <wp14:pctHeight>0</wp14:pctHeight>
            </wp14:sizeRelV>
          </wp:anchor>
        </w:drawing>
      </w:r>
      <w:r w:rsidR="002D1A37">
        <w:rPr>
          <w:noProof/>
        </w:rPr>
        <w:drawing>
          <wp:anchor distT="0" distB="0" distL="114300" distR="114300" simplePos="0" relativeHeight="251667456" behindDoc="1" locked="0" layoutInCell="1" allowOverlap="1" wp14:anchorId="3C3FDF3B" wp14:editId="315F3486">
            <wp:simplePos x="0" y="0"/>
            <wp:positionH relativeFrom="column">
              <wp:posOffset>-476250</wp:posOffset>
            </wp:positionH>
            <wp:positionV relativeFrom="paragraph">
              <wp:posOffset>-6985</wp:posOffset>
            </wp:positionV>
            <wp:extent cx="2049780" cy="635761"/>
            <wp:effectExtent l="0" t="0" r="762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635761"/>
                    </a:xfrm>
                    <a:prstGeom prst="rect">
                      <a:avLst/>
                    </a:prstGeom>
                    <a:noFill/>
                    <a:ln>
                      <a:noFill/>
                    </a:ln>
                  </pic:spPr>
                </pic:pic>
              </a:graphicData>
            </a:graphic>
          </wp:anchor>
        </w:drawing>
      </w:r>
    </w:p>
    <w:p w14:paraId="320E95A4" w14:textId="7CB62A51" w:rsidR="00F42DE1" w:rsidRPr="00D94941" w:rsidRDefault="002D1A37" w:rsidP="00D94941">
      <w:r>
        <w:rPr>
          <w:noProof/>
        </w:rPr>
        <w:drawing>
          <wp:anchor distT="0" distB="0" distL="114300" distR="114300" simplePos="0" relativeHeight="251676672" behindDoc="1" locked="0" layoutInCell="1" allowOverlap="1" wp14:anchorId="52B4892E" wp14:editId="67BC05F9">
            <wp:simplePos x="0" y="0"/>
            <wp:positionH relativeFrom="margin">
              <wp:posOffset>6915150</wp:posOffset>
            </wp:positionH>
            <wp:positionV relativeFrom="paragraph">
              <wp:posOffset>8890</wp:posOffset>
            </wp:positionV>
            <wp:extent cx="723265" cy="716915"/>
            <wp:effectExtent l="0" t="0" r="635" b="6985"/>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723265" cy="7169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1" locked="0" layoutInCell="1" allowOverlap="1" wp14:anchorId="69E4572A" wp14:editId="14270F15">
            <wp:simplePos x="0" y="0"/>
            <wp:positionH relativeFrom="margin">
              <wp:posOffset>5823585</wp:posOffset>
            </wp:positionH>
            <wp:positionV relativeFrom="paragraph">
              <wp:posOffset>102870</wp:posOffset>
            </wp:positionV>
            <wp:extent cx="777403" cy="744462"/>
            <wp:effectExtent l="0" t="0" r="381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7403" cy="744462"/>
                    </a:xfrm>
                    <a:prstGeom prst="rect">
                      <a:avLst/>
                    </a:prstGeom>
                  </pic:spPr>
                </pic:pic>
              </a:graphicData>
            </a:graphic>
            <wp14:sizeRelH relativeFrom="margin">
              <wp14:pctWidth>0</wp14:pctWidth>
            </wp14:sizeRelH>
            <wp14:sizeRelV relativeFrom="margin">
              <wp14:pctHeight>0</wp14:pctHeight>
            </wp14:sizeRelV>
          </wp:anchor>
        </w:drawing>
      </w:r>
    </w:p>
    <w:p w14:paraId="78702F6A" w14:textId="019C3416" w:rsidR="00D94941" w:rsidRPr="00D94941" w:rsidRDefault="00D94941" w:rsidP="00D94941"/>
    <w:p w14:paraId="02181213" w14:textId="3E8160AF" w:rsidR="00D94941" w:rsidRDefault="00D94941" w:rsidP="00D94941"/>
    <w:p w14:paraId="65D1FC6B" w14:textId="2557B8FF" w:rsidR="000D2F5B" w:rsidRDefault="00D708B3" w:rsidP="000D2F5B">
      <w:pPr>
        <w:pBdr>
          <w:bottom w:val="single" w:sz="4" w:space="1" w:color="auto"/>
        </w:pBdr>
      </w:pPr>
      <w:r>
        <w:t xml:space="preserve">CONTENU DE LA FORMATION </w:t>
      </w:r>
    </w:p>
    <w:p w14:paraId="38A3331A" w14:textId="6F4163AC" w:rsidR="00D708B3" w:rsidRDefault="00D708B3" w:rsidP="00D94941">
      <w:pPr>
        <w:rPr>
          <w:i/>
          <w:iCs/>
          <w:color w:val="833C0B" w:themeColor="accent2" w:themeShade="80"/>
          <w:highlight w:val="yellow"/>
          <w:u w:val="single"/>
        </w:rPr>
      </w:pPr>
    </w:p>
    <w:p w14:paraId="0C186FE6" w14:textId="6CACDDCF" w:rsidR="000D2F5B" w:rsidRDefault="00D708B3" w:rsidP="00D708B3">
      <w:pPr>
        <w:ind w:left="2124"/>
      </w:pPr>
      <w:r w:rsidRPr="00375FD0">
        <w:rPr>
          <w:noProof/>
        </w:rPr>
        <w:drawing>
          <wp:anchor distT="0" distB="0" distL="114300" distR="114300" simplePos="0" relativeHeight="251665408" behindDoc="1" locked="0" layoutInCell="1" allowOverlap="1" wp14:anchorId="48890E63" wp14:editId="25AC7BF0">
            <wp:simplePos x="0" y="0"/>
            <wp:positionH relativeFrom="margin">
              <wp:align>left</wp:align>
            </wp:positionH>
            <wp:positionV relativeFrom="paragraph">
              <wp:posOffset>5715</wp:posOffset>
            </wp:positionV>
            <wp:extent cx="1066718" cy="751828"/>
            <wp:effectExtent l="0" t="0" r="635"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66718" cy="751828"/>
                    </a:xfrm>
                    <a:prstGeom prst="rect">
                      <a:avLst/>
                    </a:prstGeom>
                  </pic:spPr>
                </pic:pic>
              </a:graphicData>
            </a:graphic>
            <wp14:sizeRelH relativeFrom="margin">
              <wp14:pctWidth>0</wp14:pctWidth>
            </wp14:sizeRelH>
            <wp14:sizeRelV relativeFrom="margin">
              <wp14:pctHeight>0</wp14:pctHeight>
            </wp14:sizeRelV>
          </wp:anchor>
        </w:drawing>
      </w:r>
      <w:bookmarkStart w:id="0" w:name="_Hlk87881492"/>
      <w:r w:rsidR="000D2F5B" w:rsidRPr="00375FD0">
        <w:rPr>
          <w:i/>
          <w:iCs/>
          <w:color w:val="833C0B" w:themeColor="accent2" w:themeShade="80"/>
          <w:u w:val="single"/>
        </w:rPr>
        <w:t>Suivie technique et assistance :</w:t>
      </w:r>
      <w:r w:rsidR="000D2F5B" w:rsidRPr="000D2F5B">
        <w:rPr>
          <w:i/>
          <w:iCs/>
          <w:color w:val="833C0B" w:themeColor="accent2" w:themeShade="80"/>
          <w:u w:val="single"/>
        </w:rPr>
        <w:t xml:space="preserve"> </w:t>
      </w:r>
      <w:r w:rsidR="000D2F5B" w:rsidRPr="00CA66D8">
        <w:rPr>
          <w:i/>
          <w:iCs/>
        </w:rPr>
        <w:t>Notre équipe s’engage à vos coté et vous apporte une assistance technique et fonctionnelle de qualité. La demande d’assistance se fait par mail à l’adresse suivante</w:t>
      </w:r>
      <w:r w:rsidR="00375FD0" w:rsidRPr="00375FD0">
        <w:t xml:space="preserve"> </w:t>
      </w:r>
      <w:r w:rsidR="002529F3">
        <w:t>assistance</w:t>
      </w:r>
      <w:r w:rsidR="00375FD0">
        <w:t>formationdirect@</w:t>
      </w:r>
      <w:r w:rsidR="002529F3">
        <w:t>outlook.fr</w:t>
      </w:r>
      <w:r w:rsidR="000D2F5B" w:rsidRPr="00CA66D8">
        <w:rPr>
          <w:i/>
          <w:iCs/>
        </w:rPr>
        <w:t xml:space="preserve">, </w:t>
      </w:r>
      <w:r w:rsidR="00375FD0" w:rsidRPr="00CA66D8">
        <w:rPr>
          <w:i/>
          <w:iCs/>
        </w:rPr>
        <w:t>le délai</w:t>
      </w:r>
      <w:r w:rsidR="000D2F5B" w:rsidRPr="00CA66D8">
        <w:rPr>
          <w:i/>
          <w:iCs/>
        </w:rPr>
        <w:t xml:space="preserve"> de réponse et de 24h00</w:t>
      </w:r>
      <w:r w:rsidR="002529F3">
        <w:rPr>
          <w:i/>
          <w:iCs/>
        </w:rPr>
        <w:t xml:space="preserve">. </w:t>
      </w:r>
      <w:r w:rsidR="000D2F5B">
        <w:t xml:space="preserve"> </w:t>
      </w:r>
      <w:bookmarkEnd w:id="0"/>
    </w:p>
    <w:p w14:paraId="4B9894C9" w14:textId="651B76A9" w:rsidR="000D2F5B" w:rsidRDefault="000D2F5B" w:rsidP="00D94941"/>
    <w:tbl>
      <w:tblPr>
        <w:tblStyle w:val="Tableausimple1"/>
        <w:tblW w:w="14170" w:type="dxa"/>
        <w:tblLook w:val="04A0" w:firstRow="1" w:lastRow="0" w:firstColumn="1" w:lastColumn="0" w:noHBand="0" w:noVBand="1"/>
      </w:tblPr>
      <w:tblGrid>
        <w:gridCol w:w="1471"/>
        <w:gridCol w:w="837"/>
        <w:gridCol w:w="2220"/>
        <w:gridCol w:w="3877"/>
        <w:gridCol w:w="2953"/>
        <w:gridCol w:w="2812"/>
      </w:tblGrid>
      <w:tr w:rsidR="00D02CD7" w14:paraId="47BF7023" w14:textId="77777777" w:rsidTr="003741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AFE3571" w14:textId="095C7125" w:rsidR="00D708B3" w:rsidRDefault="00D708B3" w:rsidP="00D94941">
            <w:r>
              <w:t>MODULE</w:t>
            </w:r>
          </w:p>
        </w:tc>
        <w:tc>
          <w:tcPr>
            <w:tcW w:w="837" w:type="dxa"/>
          </w:tcPr>
          <w:p w14:paraId="755505D7" w14:textId="0E6E7CD9" w:rsidR="00D708B3" w:rsidRDefault="00D02CD7" w:rsidP="00D94941">
            <w:pPr>
              <w:cnfStyle w:val="100000000000" w:firstRow="1" w:lastRow="0" w:firstColumn="0" w:lastColumn="0" w:oddVBand="0" w:evenVBand="0" w:oddHBand="0" w:evenHBand="0" w:firstRowFirstColumn="0" w:firstRowLastColumn="0" w:lastRowFirstColumn="0" w:lastRowLastColumn="0"/>
            </w:pPr>
            <w:r>
              <w:t>DUREE</w:t>
            </w:r>
          </w:p>
        </w:tc>
        <w:tc>
          <w:tcPr>
            <w:tcW w:w="2182" w:type="dxa"/>
          </w:tcPr>
          <w:p w14:paraId="59CE087B" w14:textId="2379934A" w:rsidR="00D708B3" w:rsidRDefault="00D02CD7" w:rsidP="00D94941">
            <w:pPr>
              <w:cnfStyle w:val="100000000000" w:firstRow="1" w:lastRow="0" w:firstColumn="0" w:lastColumn="0" w:oddVBand="0" w:evenVBand="0" w:oddHBand="0" w:evenHBand="0" w:firstRowFirstColumn="0" w:firstRowLastColumn="0" w:lastRowFirstColumn="0" w:lastRowLastColumn="0"/>
            </w:pPr>
            <w:r>
              <w:t>OBJECTIFS</w:t>
            </w:r>
          </w:p>
        </w:tc>
        <w:tc>
          <w:tcPr>
            <w:tcW w:w="3893" w:type="dxa"/>
          </w:tcPr>
          <w:p w14:paraId="50284ECB" w14:textId="128AC06D" w:rsidR="00D708B3" w:rsidRDefault="00D02CD7" w:rsidP="00D94941">
            <w:pPr>
              <w:cnfStyle w:val="100000000000" w:firstRow="1" w:lastRow="0" w:firstColumn="0" w:lastColumn="0" w:oddVBand="0" w:evenVBand="0" w:oddHBand="0" w:evenHBand="0" w:firstRowFirstColumn="0" w:firstRowLastColumn="0" w:lastRowFirstColumn="0" w:lastRowLastColumn="0"/>
            </w:pPr>
            <w:r>
              <w:t>PROGRAMME</w:t>
            </w:r>
          </w:p>
        </w:tc>
        <w:tc>
          <w:tcPr>
            <w:tcW w:w="2963" w:type="dxa"/>
          </w:tcPr>
          <w:p w14:paraId="3563A21B" w14:textId="62A24B79" w:rsidR="00D708B3" w:rsidRDefault="00316E0B" w:rsidP="00D02CD7">
            <w:pPr>
              <w:jc w:val="center"/>
              <w:cnfStyle w:val="100000000000" w:firstRow="1" w:lastRow="0" w:firstColumn="0" w:lastColumn="0" w:oddVBand="0" w:evenVBand="0" w:oddHBand="0" w:evenHBand="0" w:firstRowFirstColumn="0" w:firstRowLastColumn="0" w:lastRowFirstColumn="0" w:lastRowLastColumn="0"/>
            </w:pPr>
            <w:r>
              <w:t>METHODE PEDAGOGIQUE</w:t>
            </w:r>
          </w:p>
        </w:tc>
        <w:tc>
          <w:tcPr>
            <w:tcW w:w="2822" w:type="dxa"/>
          </w:tcPr>
          <w:p w14:paraId="4A4EAFEA" w14:textId="5CB3CDB2" w:rsidR="00D708B3" w:rsidRDefault="00D02CD7" w:rsidP="00D94941">
            <w:pPr>
              <w:cnfStyle w:val="100000000000" w:firstRow="1" w:lastRow="0" w:firstColumn="0" w:lastColumn="0" w:oddVBand="0" w:evenVBand="0" w:oddHBand="0" w:evenHBand="0" w:firstRowFirstColumn="0" w:firstRowLastColumn="0" w:lastRowFirstColumn="0" w:lastRowLastColumn="0"/>
            </w:pPr>
            <w:r>
              <w:t>EVALUATION</w:t>
            </w:r>
          </w:p>
        </w:tc>
      </w:tr>
      <w:tr w:rsidR="00D02CD7" w14:paraId="59C6F148" w14:textId="77777777" w:rsidTr="00374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63DB72C" w14:textId="783797A5" w:rsidR="00D708B3" w:rsidRDefault="00D02CD7" w:rsidP="00D94941">
            <w:r>
              <w:t>1</w:t>
            </w:r>
          </w:p>
        </w:tc>
        <w:tc>
          <w:tcPr>
            <w:tcW w:w="837" w:type="dxa"/>
            <w:shd w:val="clear" w:color="auto" w:fill="FBE4D5" w:themeFill="accent2" w:themeFillTint="33"/>
          </w:tcPr>
          <w:p w14:paraId="58A8DF43" w14:textId="59A63BFE"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1h30</w:t>
            </w:r>
          </w:p>
        </w:tc>
        <w:tc>
          <w:tcPr>
            <w:tcW w:w="2182" w:type="dxa"/>
            <w:shd w:val="clear" w:color="auto" w:fill="FBE4D5" w:themeFill="accent2" w:themeFillTint="33"/>
          </w:tcPr>
          <w:p w14:paraId="6189E3BB" w14:textId="0BD69F79" w:rsidR="00D708B3" w:rsidRDefault="003319DD" w:rsidP="00D94941">
            <w:pPr>
              <w:cnfStyle w:val="000000100000" w:firstRow="0" w:lastRow="0" w:firstColumn="0" w:lastColumn="0" w:oddVBand="0" w:evenVBand="0" w:oddHBand="1" w:evenHBand="0" w:firstRowFirstColumn="0" w:firstRowLastColumn="0" w:lastRowFirstColumn="0" w:lastRowLastColumn="0"/>
            </w:pPr>
            <w:r>
              <w:t>Evaluer vos</w:t>
            </w:r>
            <w:r w:rsidR="00CA66D8">
              <w:t xml:space="preserve"> connaissance </w:t>
            </w:r>
          </w:p>
        </w:tc>
        <w:tc>
          <w:tcPr>
            <w:tcW w:w="3893" w:type="dxa"/>
            <w:shd w:val="clear" w:color="auto" w:fill="FBE4D5" w:themeFill="accent2" w:themeFillTint="33"/>
          </w:tcPr>
          <w:p w14:paraId="06C1010A" w14:textId="77777777" w:rsidR="00D708B3" w:rsidRDefault="00CA66D8" w:rsidP="00D94941">
            <w:pPr>
              <w:cnfStyle w:val="000000100000" w:firstRow="0" w:lastRow="0" w:firstColumn="0" w:lastColumn="0" w:oddVBand="0" w:evenVBand="0" w:oddHBand="1" w:evenHBand="0" w:firstRowFirstColumn="0" w:firstRowLastColumn="0" w:lastRowFirstColumn="0" w:lastRowLastColumn="0"/>
            </w:pPr>
            <w:r>
              <w:t>-Présentation du déroulement de la formation</w:t>
            </w:r>
          </w:p>
          <w:p w14:paraId="499251EA"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-Présentation de votre plateforme d’apprentissage</w:t>
            </w:r>
          </w:p>
          <w:p w14:paraId="01F26756" w14:textId="226D50BB" w:rsidR="00CA66D8" w:rsidRDefault="00CA66D8" w:rsidP="00D94941">
            <w:pPr>
              <w:cnfStyle w:val="000000100000" w:firstRow="0" w:lastRow="0" w:firstColumn="0" w:lastColumn="0" w:oddVBand="0" w:evenVBand="0" w:oddHBand="1" w:evenHBand="0" w:firstRowFirstColumn="0" w:firstRowLastColumn="0" w:lastRowFirstColumn="0" w:lastRowLastColumn="0"/>
            </w:pPr>
            <w:r>
              <w:t>-Evaluation de vos connaissance</w:t>
            </w:r>
          </w:p>
        </w:tc>
        <w:tc>
          <w:tcPr>
            <w:tcW w:w="2963" w:type="dxa"/>
            <w:shd w:val="clear" w:color="auto" w:fill="FBE4D5" w:themeFill="accent2" w:themeFillTint="33"/>
          </w:tcPr>
          <w:p w14:paraId="726908D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232AF1DD"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B72FF05" w14:textId="0969B94C" w:rsidR="00D708B3" w:rsidRDefault="00316E0B" w:rsidP="00CA66D8">
            <w:pPr>
              <w:jc w:val="center"/>
              <w:cnfStyle w:val="000000100000" w:firstRow="0" w:lastRow="0" w:firstColumn="0" w:lastColumn="0" w:oddVBand="0" w:evenVBand="0" w:oddHBand="1" w:evenHBand="0" w:firstRowFirstColumn="0" w:firstRowLastColumn="0" w:lastRowFirstColumn="0" w:lastRowLastColumn="0"/>
            </w:pPr>
            <w:r>
              <w:t xml:space="preserve">Méthode </w:t>
            </w:r>
            <w:r w:rsidR="00170ACB">
              <w:t xml:space="preserve">expositive et </w:t>
            </w:r>
            <w:r w:rsidR="00EF3E42">
              <w:t>interrogative</w:t>
            </w:r>
          </w:p>
        </w:tc>
        <w:tc>
          <w:tcPr>
            <w:tcW w:w="2822" w:type="dxa"/>
            <w:shd w:val="clear" w:color="auto" w:fill="FBE4D5" w:themeFill="accent2" w:themeFillTint="33"/>
          </w:tcPr>
          <w:p w14:paraId="58BA92F3"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r>
              <w:t xml:space="preserve">  </w:t>
            </w:r>
          </w:p>
          <w:p w14:paraId="266BF77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15AE462D" w14:textId="1186FF3C" w:rsidR="00D708B3" w:rsidRDefault="00CA66D8" w:rsidP="00CA66D8">
            <w:pPr>
              <w:jc w:val="center"/>
              <w:cnfStyle w:val="000000100000" w:firstRow="0" w:lastRow="0" w:firstColumn="0" w:lastColumn="0" w:oddVBand="0" w:evenVBand="0" w:oddHBand="1" w:evenHBand="0" w:firstRowFirstColumn="0" w:firstRowLastColumn="0" w:lastRowFirstColumn="0" w:lastRowLastColumn="0"/>
            </w:pPr>
            <w:r>
              <w:t>Test P</w:t>
            </w:r>
            <w:r w:rsidR="003319DD">
              <w:t>RE</w:t>
            </w:r>
            <w:r>
              <w:t xml:space="preserve"> formation</w:t>
            </w:r>
          </w:p>
        </w:tc>
      </w:tr>
      <w:tr w:rsidR="00D02CD7" w14:paraId="1C1709CD" w14:textId="77777777" w:rsidTr="0037417F">
        <w:tc>
          <w:tcPr>
            <w:cnfStyle w:val="001000000000" w:firstRow="0" w:lastRow="0" w:firstColumn="1" w:lastColumn="0" w:oddVBand="0" w:evenVBand="0" w:oddHBand="0" w:evenHBand="0" w:firstRowFirstColumn="0" w:firstRowLastColumn="0" w:lastRowFirstColumn="0" w:lastRowLastColumn="0"/>
            <w:tcW w:w="1473" w:type="dxa"/>
          </w:tcPr>
          <w:p w14:paraId="07C1A198" w14:textId="77777777" w:rsidR="00D02CD7" w:rsidRDefault="00D02CD7" w:rsidP="00D94941">
            <w:pPr>
              <w:rPr>
                <w:b w:val="0"/>
                <w:bCs w:val="0"/>
              </w:rPr>
            </w:pPr>
          </w:p>
          <w:p w14:paraId="6769BE0C" w14:textId="77777777" w:rsidR="00D02CD7" w:rsidRDefault="00D02CD7" w:rsidP="00D94941">
            <w:pPr>
              <w:rPr>
                <w:b w:val="0"/>
                <w:bCs w:val="0"/>
              </w:rPr>
            </w:pPr>
          </w:p>
          <w:p w14:paraId="23313CDD" w14:textId="77777777" w:rsidR="00D02CD7" w:rsidRDefault="00D02CD7" w:rsidP="00D94941">
            <w:pPr>
              <w:rPr>
                <w:b w:val="0"/>
                <w:bCs w:val="0"/>
              </w:rPr>
            </w:pPr>
          </w:p>
          <w:p w14:paraId="40233531" w14:textId="12203939" w:rsidR="00D708B3" w:rsidRDefault="00D02CD7" w:rsidP="00D94941">
            <w:r>
              <w:t>2</w:t>
            </w:r>
          </w:p>
        </w:tc>
        <w:tc>
          <w:tcPr>
            <w:tcW w:w="837" w:type="dxa"/>
          </w:tcPr>
          <w:p w14:paraId="729714EB"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0FD161F"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C2A1177"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21BC7112" w14:textId="4FDB460D" w:rsidR="00D708B3" w:rsidRDefault="00D02CD7" w:rsidP="00D94941">
            <w:pPr>
              <w:cnfStyle w:val="000000000000" w:firstRow="0" w:lastRow="0" w:firstColumn="0" w:lastColumn="0" w:oddVBand="0" w:evenVBand="0" w:oddHBand="0" w:evenHBand="0" w:firstRowFirstColumn="0" w:firstRowLastColumn="0" w:lastRowFirstColumn="0" w:lastRowLastColumn="0"/>
            </w:pPr>
            <w:r>
              <w:t>1</w:t>
            </w:r>
            <w:r w:rsidR="00597B2B">
              <w:t>2</w:t>
            </w:r>
            <w:r>
              <w:t>H00</w:t>
            </w:r>
          </w:p>
        </w:tc>
        <w:tc>
          <w:tcPr>
            <w:tcW w:w="2182" w:type="dxa"/>
          </w:tcPr>
          <w:p w14:paraId="5520DE48" w14:textId="77777777" w:rsidR="003319DD" w:rsidRDefault="003319DD" w:rsidP="00D94941">
            <w:pPr>
              <w:cnfStyle w:val="000000000000" w:firstRow="0" w:lastRow="0" w:firstColumn="0" w:lastColumn="0" w:oddVBand="0" w:evenVBand="0" w:oddHBand="0" w:evenHBand="0" w:firstRowFirstColumn="0" w:firstRowLastColumn="0" w:lastRowFirstColumn="0" w:lastRowLastColumn="0"/>
            </w:pPr>
          </w:p>
          <w:p w14:paraId="10BD5CF6" w14:textId="719CF9DC" w:rsidR="002F5E5A" w:rsidRDefault="002F5E5A" w:rsidP="002F5E5A">
            <w:pPr>
              <w:cnfStyle w:val="000000000000" w:firstRow="0" w:lastRow="0" w:firstColumn="0" w:lastColumn="0" w:oddVBand="0" w:evenVBand="0" w:oddHBand="0" w:evenHBand="0" w:firstRowFirstColumn="0" w:firstRowLastColumn="0" w:lastRowFirstColumn="0" w:lastRowLastColumn="0"/>
            </w:pPr>
            <w:r w:rsidRPr="002F5E5A">
              <w:rPr>
                <w:u w:val="single"/>
              </w:rPr>
              <w:t xml:space="preserve">Maîtriser le niveau débutant du logiciel </w:t>
            </w:r>
            <w:r w:rsidR="0037417F">
              <w:rPr>
                <w:u w:val="single"/>
              </w:rPr>
              <w:t>PowerPoint</w:t>
            </w:r>
            <w:r>
              <w:t> :</w:t>
            </w:r>
          </w:p>
          <w:p w14:paraId="29D65DED" w14:textId="77777777" w:rsidR="00CA66D8" w:rsidRDefault="00507E05" w:rsidP="0037417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pPr>
            <w:r>
              <w:t>Personnaliser une présentation</w:t>
            </w:r>
          </w:p>
          <w:p w14:paraId="027C88A6" w14:textId="77777777" w:rsidR="00507E05" w:rsidRDefault="00507E05" w:rsidP="0037417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pPr>
            <w:r>
              <w:lastRenderedPageBreak/>
              <w:t>Modifier une présentation</w:t>
            </w:r>
          </w:p>
          <w:p w14:paraId="6B8DA8F3" w14:textId="77777777" w:rsidR="00507E05" w:rsidRDefault="00507E05" w:rsidP="0037417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pPr>
            <w:r>
              <w:t>Présenter des données</w:t>
            </w:r>
          </w:p>
          <w:p w14:paraId="554A71F7" w14:textId="30BBB0FE" w:rsidR="00507E05" w:rsidRDefault="00507E05" w:rsidP="0037417F">
            <w:pPr>
              <w:pStyle w:val="Paragraphedeliste"/>
              <w:numPr>
                <w:ilvl w:val="0"/>
                <w:numId w:val="5"/>
              </w:numPr>
              <w:cnfStyle w:val="000000000000" w:firstRow="0" w:lastRow="0" w:firstColumn="0" w:lastColumn="0" w:oddVBand="0" w:evenVBand="0" w:oddHBand="0" w:evenHBand="0" w:firstRowFirstColumn="0" w:firstRowLastColumn="0" w:lastRowFirstColumn="0" w:lastRowLastColumn="0"/>
            </w:pPr>
            <w:r>
              <w:t>Dessiner avec PowerPoint</w:t>
            </w:r>
          </w:p>
        </w:tc>
        <w:tc>
          <w:tcPr>
            <w:tcW w:w="3893" w:type="dxa"/>
          </w:tcPr>
          <w:p w14:paraId="6B3C0A18"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lastRenderedPageBreak/>
              <w:t>-</w:t>
            </w:r>
            <w:r w:rsidRPr="001A55F6">
              <w:rPr>
                <w:szCs w:val="18"/>
              </w:rPr>
              <w:t>Les règles de la présentation</w:t>
            </w:r>
          </w:p>
          <w:p w14:paraId="795C3945"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Prise en main</w:t>
            </w:r>
          </w:p>
          <w:p w14:paraId="620E0453"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Personnaliser et modifier d'une présentation</w:t>
            </w:r>
          </w:p>
          <w:p w14:paraId="4EC8D285"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Mettre en forme les diapositives</w:t>
            </w:r>
          </w:p>
          <w:p w14:paraId="09412783"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Insérer une image</w:t>
            </w:r>
          </w:p>
          <w:p w14:paraId="23959559"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Modifier des images</w:t>
            </w:r>
          </w:p>
          <w:p w14:paraId="3C8F391F"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Les techniques du tableau</w:t>
            </w:r>
          </w:p>
          <w:p w14:paraId="5D8F202B"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lastRenderedPageBreak/>
              <w:t>-</w:t>
            </w:r>
            <w:r w:rsidRPr="001A55F6">
              <w:rPr>
                <w:szCs w:val="18"/>
              </w:rPr>
              <w:t>Les graphiques</w:t>
            </w:r>
          </w:p>
          <w:p w14:paraId="56D1FD84" w14:textId="77777777" w:rsidR="0037417F" w:rsidRPr="001A55F6" w:rsidRDefault="0037417F" w:rsidP="0037417F">
            <w:pPr>
              <w:spacing w:line="259" w:lineRule="auto"/>
              <w:cnfStyle w:val="000000000000" w:firstRow="0" w:lastRow="0" w:firstColumn="0" w:lastColumn="0" w:oddVBand="0" w:evenVBand="0" w:oddHBand="0" w:evenHBand="0" w:firstRowFirstColumn="0" w:firstRowLastColumn="0" w:lastRowFirstColumn="0" w:lastRowLastColumn="0"/>
              <w:rPr>
                <w:szCs w:val="18"/>
              </w:rPr>
            </w:pPr>
            <w:r>
              <w:rPr>
                <w:szCs w:val="18"/>
              </w:rPr>
              <w:t>-</w:t>
            </w:r>
            <w:r w:rsidRPr="001A55F6">
              <w:rPr>
                <w:szCs w:val="18"/>
              </w:rPr>
              <w:t>Dessiner avec PowerPoint</w:t>
            </w:r>
          </w:p>
          <w:p w14:paraId="5D3A48E8" w14:textId="257822B7" w:rsidR="00D02CD7" w:rsidRDefault="00D02CD7" w:rsidP="00D02CD7">
            <w:pPr>
              <w:cnfStyle w:val="000000000000" w:firstRow="0" w:lastRow="0" w:firstColumn="0" w:lastColumn="0" w:oddVBand="0" w:evenVBand="0" w:oddHBand="0" w:evenHBand="0" w:firstRowFirstColumn="0" w:firstRowLastColumn="0" w:lastRowFirstColumn="0" w:lastRowLastColumn="0"/>
            </w:pPr>
            <w:r>
              <w:t>-En-tête, pied de page et filigrane</w:t>
            </w:r>
          </w:p>
          <w:p w14:paraId="0CD87F0E" w14:textId="7966EC55" w:rsidR="00D02CD7" w:rsidRDefault="00D02CD7" w:rsidP="00D02CD7">
            <w:pPr>
              <w:cnfStyle w:val="000000000000" w:firstRow="0" w:lastRow="0" w:firstColumn="0" w:lastColumn="0" w:oddVBand="0" w:evenVBand="0" w:oddHBand="0" w:evenHBand="0" w:firstRowFirstColumn="0" w:firstRowLastColumn="0" w:lastRowFirstColumn="0" w:lastRowLastColumn="0"/>
            </w:pPr>
            <w:r>
              <w:t>-Impression</w:t>
            </w:r>
          </w:p>
          <w:p w14:paraId="2402F3F0" w14:textId="5C2ECD5E" w:rsidR="00D02CD7" w:rsidRDefault="00D02CD7" w:rsidP="00D02CD7">
            <w:pPr>
              <w:cnfStyle w:val="000000000000" w:firstRow="0" w:lastRow="0" w:firstColumn="0" w:lastColumn="0" w:oddVBand="0" w:evenVBand="0" w:oddHBand="0" w:evenHBand="0" w:firstRowFirstColumn="0" w:firstRowLastColumn="0" w:lastRowFirstColumn="0" w:lastRowLastColumn="0"/>
            </w:pPr>
          </w:p>
        </w:tc>
        <w:tc>
          <w:tcPr>
            <w:tcW w:w="2963" w:type="dxa"/>
          </w:tcPr>
          <w:p w14:paraId="02E6B3F1"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60EE3828" w14:textId="77777777" w:rsidR="006241B9" w:rsidRDefault="006241B9" w:rsidP="00CA66D8">
            <w:pPr>
              <w:jc w:val="center"/>
              <w:cnfStyle w:val="000000000000" w:firstRow="0" w:lastRow="0" w:firstColumn="0" w:lastColumn="0" w:oddVBand="0" w:evenVBand="0" w:oddHBand="0" w:evenHBand="0" w:firstRowFirstColumn="0" w:firstRowLastColumn="0" w:lastRowFirstColumn="0" w:lastRowLastColumn="0"/>
            </w:pPr>
          </w:p>
          <w:p w14:paraId="00ADD03E" w14:textId="77777777" w:rsidR="006241B9" w:rsidRDefault="00095EE0" w:rsidP="00CA66D8">
            <w:pPr>
              <w:jc w:val="center"/>
              <w:cnfStyle w:val="000000000000" w:firstRow="0" w:lastRow="0" w:firstColumn="0" w:lastColumn="0" w:oddVBand="0" w:evenVBand="0" w:oddHBand="0" w:evenHBand="0" w:firstRowFirstColumn="0" w:firstRowLastColumn="0" w:lastRowFirstColumn="0" w:lastRowLastColumn="0"/>
            </w:pPr>
            <w:r>
              <w:t>Méthode</w:t>
            </w:r>
            <w:r w:rsidR="006241B9">
              <w:t> :</w:t>
            </w:r>
          </w:p>
          <w:p w14:paraId="2055048C" w14:textId="17E95109" w:rsidR="00D708B3" w:rsidRDefault="006241B9" w:rsidP="00CA66D8">
            <w:pPr>
              <w:jc w:val="center"/>
              <w:cnfStyle w:val="000000000000" w:firstRow="0" w:lastRow="0" w:firstColumn="0" w:lastColumn="0" w:oddVBand="0" w:evenVBand="0" w:oddHBand="0" w:evenHBand="0" w:firstRowFirstColumn="0" w:firstRowLastColumn="0" w:lastRowFirstColumn="0" w:lastRowLastColumn="0"/>
            </w:pPr>
            <w:r>
              <w:t>Coactive, expérientielle et interrogative</w:t>
            </w:r>
          </w:p>
        </w:tc>
        <w:tc>
          <w:tcPr>
            <w:tcW w:w="2822" w:type="dxa"/>
          </w:tcPr>
          <w:p w14:paraId="2BD26614"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1F72208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3CB7916A" w14:textId="77777777" w:rsidR="00CA66D8" w:rsidRDefault="00CA66D8" w:rsidP="00D94941">
            <w:pPr>
              <w:cnfStyle w:val="000000000000" w:firstRow="0" w:lastRow="0" w:firstColumn="0" w:lastColumn="0" w:oddVBand="0" w:evenVBand="0" w:oddHBand="0" w:evenHBand="0" w:firstRowFirstColumn="0" w:firstRowLastColumn="0" w:lastRowFirstColumn="0" w:lastRowLastColumn="0"/>
            </w:pPr>
          </w:p>
          <w:p w14:paraId="789C37D6" w14:textId="69525E41" w:rsidR="00D708B3" w:rsidRDefault="00D02CD7" w:rsidP="00CA66D8">
            <w:pPr>
              <w:jc w:val="center"/>
              <w:cnfStyle w:val="000000000000" w:firstRow="0" w:lastRow="0" w:firstColumn="0" w:lastColumn="0" w:oddVBand="0" w:evenVBand="0" w:oddHBand="0" w:evenHBand="0" w:firstRowFirstColumn="0" w:firstRowLastColumn="0" w:lastRowFirstColumn="0" w:lastRowLastColumn="0"/>
            </w:pPr>
            <w:r>
              <w:t>Quizz niveau débutant</w:t>
            </w:r>
          </w:p>
        </w:tc>
      </w:tr>
      <w:tr w:rsidR="00D02CD7" w14:paraId="2A554CA5" w14:textId="77777777" w:rsidTr="003741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7787DF06" w14:textId="77777777" w:rsidR="00CA66D8" w:rsidRDefault="00CA66D8" w:rsidP="00D94941">
            <w:pPr>
              <w:rPr>
                <w:b w:val="0"/>
                <w:bCs w:val="0"/>
              </w:rPr>
            </w:pPr>
          </w:p>
          <w:p w14:paraId="0932CB36" w14:textId="77777777" w:rsidR="00CA66D8" w:rsidRDefault="00CA66D8" w:rsidP="00D94941">
            <w:pPr>
              <w:rPr>
                <w:b w:val="0"/>
                <w:bCs w:val="0"/>
              </w:rPr>
            </w:pPr>
          </w:p>
          <w:p w14:paraId="376096CB" w14:textId="77777777" w:rsidR="00CA66D8" w:rsidRDefault="00CA66D8" w:rsidP="00D94941">
            <w:pPr>
              <w:rPr>
                <w:b w:val="0"/>
                <w:bCs w:val="0"/>
              </w:rPr>
            </w:pPr>
          </w:p>
          <w:p w14:paraId="36F962CD" w14:textId="77777777" w:rsidR="00CA66D8" w:rsidRDefault="00CA66D8" w:rsidP="00D94941">
            <w:pPr>
              <w:rPr>
                <w:b w:val="0"/>
                <w:bCs w:val="0"/>
              </w:rPr>
            </w:pPr>
          </w:p>
          <w:p w14:paraId="3ADFB718" w14:textId="185035C1" w:rsidR="00D708B3" w:rsidRDefault="00D02CD7" w:rsidP="00D94941">
            <w:r>
              <w:t>3</w:t>
            </w:r>
          </w:p>
        </w:tc>
        <w:tc>
          <w:tcPr>
            <w:tcW w:w="837" w:type="dxa"/>
            <w:shd w:val="clear" w:color="auto" w:fill="FBE4D5" w:themeFill="accent2" w:themeFillTint="33"/>
          </w:tcPr>
          <w:p w14:paraId="21CF95E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05617358"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40D0298C"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456FCE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337FE158" w14:textId="0CD6B7D4" w:rsidR="00D708B3" w:rsidRDefault="00D02CD7" w:rsidP="00D94941">
            <w:pPr>
              <w:cnfStyle w:val="000000100000" w:firstRow="0" w:lastRow="0" w:firstColumn="0" w:lastColumn="0" w:oddVBand="0" w:evenVBand="0" w:oddHBand="1" w:evenHBand="0" w:firstRowFirstColumn="0" w:firstRowLastColumn="0" w:lastRowFirstColumn="0" w:lastRowLastColumn="0"/>
            </w:pPr>
            <w:r>
              <w:t>11H00</w:t>
            </w:r>
          </w:p>
        </w:tc>
        <w:tc>
          <w:tcPr>
            <w:tcW w:w="2182" w:type="dxa"/>
            <w:shd w:val="clear" w:color="auto" w:fill="FBE4D5" w:themeFill="accent2" w:themeFillTint="33"/>
          </w:tcPr>
          <w:p w14:paraId="12A46722"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AE07CD5"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C710F8A" w14:textId="64BC461B" w:rsidR="002F5E5A" w:rsidRDefault="002F5E5A" w:rsidP="002F5E5A">
            <w:pPr>
              <w:cnfStyle w:val="000000100000" w:firstRow="0" w:lastRow="0" w:firstColumn="0" w:lastColumn="0" w:oddVBand="0" w:evenVBand="0" w:oddHBand="1" w:evenHBand="0" w:firstRowFirstColumn="0" w:firstRowLastColumn="0" w:lastRowFirstColumn="0" w:lastRowLastColumn="0"/>
            </w:pPr>
            <w:r w:rsidRPr="002F5E5A">
              <w:rPr>
                <w:u w:val="single"/>
              </w:rPr>
              <w:t xml:space="preserve">Maîtriser le niveau </w:t>
            </w:r>
            <w:r w:rsidR="0037417F">
              <w:rPr>
                <w:u w:val="single"/>
              </w:rPr>
              <w:t>confirmé à expert</w:t>
            </w:r>
            <w:r w:rsidRPr="002F5E5A">
              <w:rPr>
                <w:u w:val="single"/>
              </w:rPr>
              <w:t xml:space="preserve"> du logiciel </w:t>
            </w:r>
            <w:r w:rsidR="0037417F">
              <w:rPr>
                <w:u w:val="single"/>
              </w:rPr>
              <w:t>PowerPoint</w:t>
            </w:r>
            <w:r>
              <w:t> :</w:t>
            </w:r>
          </w:p>
          <w:p w14:paraId="1AB7BBBF" w14:textId="3CCCE815" w:rsidR="00D708B3" w:rsidRDefault="00237D05" w:rsidP="00D94941">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Apprendre les règles de présentation</w:t>
            </w:r>
          </w:p>
          <w:p w14:paraId="1BF037BC" w14:textId="58E24431" w:rsidR="00237D05" w:rsidRDefault="00237D05" w:rsidP="00D94941">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 xml:space="preserve">Utiliser le mode plan </w:t>
            </w:r>
          </w:p>
          <w:p w14:paraId="7B5EE676" w14:textId="52DBCF30" w:rsidR="00237D05" w:rsidRDefault="00237D05" w:rsidP="00D94941">
            <w:pPr>
              <w:pStyle w:val="Paragraphedeliste"/>
              <w:numPr>
                <w:ilvl w:val="0"/>
                <w:numId w:val="4"/>
              </w:numPr>
              <w:cnfStyle w:val="000000100000" w:firstRow="0" w:lastRow="0" w:firstColumn="0" w:lastColumn="0" w:oddVBand="0" w:evenVBand="0" w:oddHBand="1" w:evenHBand="0" w:firstRowFirstColumn="0" w:firstRowLastColumn="0" w:lastRowFirstColumn="0" w:lastRowLastColumn="0"/>
            </w:pPr>
            <w:r>
              <w:t>Communiquer avec le son et la vidéo</w:t>
            </w:r>
          </w:p>
          <w:p w14:paraId="4BF4CDB3" w14:textId="5153E652" w:rsidR="0037417F" w:rsidRDefault="0037417F" w:rsidP="0037417F">
            <w:pPr>
              <w:pStyle w:val="Paragraphedeliste"/>
              <w:cnfStyle w:val="000000100000" w:firstRow="0" w:lastRow="0" w:firstColumn="0" w:lastColumn="0" w:oddVBand="0" w:evenVBand="0" w:oddHBand="1" w:evenHBand="0" w:firstRowFirstColumn="0" w:firstRowLastColumn="0" w:lastRowFirstColumn="0" w:lastRowLastColumn="0"/>
            </w:pPr>
          </w:p>
        </w:tc>
        <w:tc>
          <w:tcPr>
            <w:tcW w:w="3893" w:type="dxa"/>
            <w:shd w:val="clear" w:color="auto" w:fill="FBE4D5" w:themeFill="accent2" w:themeFillTint="33"/>
          </w:tcPr>
          <w:p w14:paraId="45902073" w14:textId="77777777" w:rsidR="0037417F"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p>
          <w:p w14:paraId="7EA50DD3" w14:textId="78252F2F"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Le mode Masque des diapositives</w:t>
            </w:r>
          </w:p>
          <w:p w14:paraId="1D104C2B"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Transitions et animations</w:t>
            </w:r>
          </w:p>
          <w:p w14:paraId="1546D27C"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Animations personnalisées</w:t>
            </w:r>
          </w:p>
          <w:p w14:paraId="59058FC0"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Le mode Plan</w:t>
            </w:r>
          </w:p>
          <w:p w14:paraId="45689523"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Imprimer une présentation</w:t>
            </w:r>
          </w:p>
          <w:p w14:paraId="582E3821"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Orthographe, synonymes</w:t>
            </w:r>
          </w:p>
          <w:p w14:paraId="002C30B8" w14:textId="77777777" w:rsidR="0037417F" w:rsidRPr="005A0476"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Communiquer avec le son et la vidéo</w:t>
            </w:r>
          </w:p>
          <w:p w14:paraId="098438FA" w14:textId="4180756A" w:rsidR="00D02CD7" w:rsidRPr="0037417F" w:rsidRDefault="0037417F" w:rsidP="0037417F">
            <w:pPr>
              <w:spacing w:line="259" w:lineRule="auto"/>
              <w:cnfStyle w:val="000000100000" w:firstRow="0" w:lastRow="0" w:firstColumn="0" w:lastColumn="0" w:oddVBand="0" w:evenVBand="0" w:oddHBand="1" w:evenHBand="0" w:firstRowFirstColumn="0" w:firstRowLastColumn="0" w:lastRowFirstColumn="0" w:lastRowLastColumn="0"/>
              <w:rPr>
                <w:szCs w:val="18"/>
              </w:rPr>
            </w:pPr>
            <w:r>
              <w:rPr>
                <w:szCs w:val="18"/>
              </w:rPr>
              <w:t>-</w:t>
            </w:r>
            <w:r w:rsidRPr="005A0476">
              <w:rPr>
                <w:szCs w:val="18"/>
              </w:rPr>
              <w:t>Quels types de graphiques choisir ?</w:t>
            </w:r>
          </w:p>
        </w:tc>
        <w:tc>
          <w:tcPr>
            <w:tcW w:w="2963" w:type="dxa"/>
            <w:shd w:val="clear" w:color="auto" w:fill="FBE4D5" w:themeFill="accent2" w:themeFillTint="33"/>
          </w:tcPr>
          <w:p w14:paraId="3C642A3F"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74A55016"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96966D9"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3B07F27" w14:textId="77777777" w:rsidR="00CA66D8" w:rsidRDefault="00CA66D8" w:rsidP="00D94941">
            <w:pPr>
              <w:cnfStyle w:val="000000100000" w:firstRow="0" w:lastRow="0" w:firstColumn="0" w:lastColumn="0" w:oddVBand="0" w:evenVBand="0" w:oddHBand="1" w:evenHBand="0" w:firstRowFirstColumn="0" w:firstRowLastColumn="0" w:lastRowFirstColumn="0" w:lastRowLastColumn="0"/>
            </w:pPr>
          </w:p>
          <w:p w14:paraId="200C9E52" w14:textId="77777777" w:rsidR="00F649C1" w:rsidRDefault="00F649C1" w:rsidP="00F649C1">
            <w:pPr>
              <w:jc w:val="center"/>
              <w:cnfStyle w:val="000000100000" w:firstRow="0" w:lastRow="0" w:firstColumn="0" w:lastColumn="0" w:oddVBand="0" w:evenVBand="0" w:oddHBand="1" w:evenHBand="0" w:firstRowFirstColumn="0" w:firstRowLastColumn="0" w:lastRowFirstColumn="0" w:lastRowLastColumn="0"/>
            </w:pPr>
            <w:r>
              <w:t>Méthode :</w:t>
            </w:r>
          </w:p>
          <w:p w14:paraId="308A8658" w14:textId="1F2278D9" w:rsidR="00D708B3" w:rsidRDefault="00F649C1" w:rsidP="00F649C1">
            <w:pPr>
              <w:jc w:val="center"/>
              <w:cnfStyle w:val="000000100000" w:firstRow="0" w:lastRow="0" w:firstColumn="0" w:lastColumn="0" w:oddVBand="0" w:evenVBand="0" w:oddHBand="1" w:evenHBand="0" w:firstRowFirstColumn="0" w:firstRowLastColumn="0" w:lastRowFirstColumn="0" w:lastRowLastColumn="0"/>
            </w:pPr>
            <w:r>
              <w:t>Coactive, expérientielle et interrogative</w:t>
            </w:r>
          </w:p>
        </w:tc>
        <w:tc>
          <w:tcPr>
            <w:tcW w:w="2822" w:type="dxa"/>
            <w:shd w:val="clear" w:color="auto" w:fill="FBE4D5" w:themeFill="accent2" w:themeFillTint="33"/>
          </w:tcPr>
          <w:p w14:paraId="7A04C10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1F48031"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72D1067C"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132B8EC3" w14:textId="77777777" w:rsidR="00CA66D8" w:rsidRDefault="00CA66D8" w:rsidP="00CA66D8">
            <w:pPr>
              <w:jc w:val="center"/>
              <w:cnfStyle w:val="000000100000" w:firstRow="0" w:lastRow="0" w:firstColumn="0" w:lastColumn="0" w:oddVBand="0" w:evenVBand="0" w:oddHBand="1" w:evenHBand="0" w:firstRowFirstColumn="0" w:firstRowLastColumn="0" w:lastRowFirstColumn="0" w:lastRowLastColumn="0"/>
            </w:pPr>
          </w:p>
          <w:p w14:paraId="4D50A84C" w14:textId="57F2A833" w:rsidR="00D708B3" w:rsidRDefault="00D02CD7" w:rsidP="00CA66D8">
            <w:pPr>
              <w:cnfStyle w:val="000000100000" w:firstRow="0" w:lastRow="0" w:firstColumn="0" w:lastColumn="0" w:oddVBand="0" w:evenVBand="0" w:oddHBand="1" w:evenHBand="0" w:firstRowFirstColumn="0" w:firstRowLastColumn="0" w:lastRowFirstColumn="0" w:lastRowLastColumn="0"/>
            </w:pPr>
            <w:r>
              <w:t>Quizz niveau Intermédiaire</w:t>
            </w:r>
          </w:p>
        </w:tc>
      </w:tr>
      <w:tr w:rsidR="00CA66D8" w14:paraId="7003C4EC" w14:textId="77777777" w:rsidTr="00FB78F9">
        <w:tc>
          <w:tcPr>
            <w:cnfStyle w:val="001000000000" w:firstRow="0" w:lastRow="0" w:firstColumn="1" w:lastColumn="0" w:oddVBand="0" w:evenVBand="0" w:oddHBand="0" w:evenHBand="0" w:firstRowFirstColumn="0" w:firstRowLastColumn="0" w:lastRowFirstColumn="0" w:lastRowLastColumn="0"/>
            <w:tcW w:w="1473" w:type="dxa"/>
            <w:shd w:val="clear" w:color="auto" w:fill="auto"/>
          </w:tcPr>
          <w:p w14:paraId="1293CE8E" w14:textId="77777777" w:rsidR="0037417F" w:rsidRDefault="0037417F" w:rsidP="00CA66D8">
            <w:pPr>
              <w:rPr>
                <w:b w:val="0"/>
                <w:bCs w:val="0"/>
              </w:rPr>
            </w:pPr>
          </w:p>
          <w:p w14:paraId="6AB4CE7F" w14:textId="77777777" w:rsidR="0037417F" w:rsidRDefault="0037417F" w:rsidP="00CA66D8">
            <w:pPr>
              <w:rPr>
                <w:b w:val="0"/>
                <w:bCs w:val="0"/>
              </w:rPr>
            </w:pPr>
          </w:p>
          <w:p w14:paraId="3515A657" w14:textId="4B67DDCD" w:rsidR="00CA66D8" w:rsidRPr="0037417F" w:rsidRDefault="0037417F" w:rsidP="00CA66D8">
            <w:r w:rsidRPr="0037417F">
              <w:t>4</w:t>
            </w:r>
          </w:p>
        </w:tc>
        <w:tc>
          <w:tcPr>
            <w:tcW w:w="837" w:type="dxa"/>
            <w:shd w:val="clear" w:color="auto" w:fill="auto"/>
          </w:tcPr>
          <w:p w14:paraId="455D3F85" w14:textId="77777777" w:rsidR="0037417F" w:rsidRDefault="0037417F" w:rsidP="00CA66D8">
            <w:pPr>
              <w:jc w:val="center"/>
              <w:cnfStyle w:val="000000000000" w:firstRow="0" w:lastRow="0" w:firstColumn="0" w:lastColumn="0" w:oddVBand="0" w:evenVBand="0" w:oddHBand="0" w:evenHBand="0" w:firstRowFirstColumn="0" w:firstRowLastColumn="0" w:lastRowFirstColumn="0" w:lastRowLastColumn="0"/>
            </w:pPr>
          </w:p>
          <w:p w14:paraId="23E61DE0" w14:textId="77777777" w:rsidR="0037417F" w:rsidRDefault="0037417F" w:rsidP="00CA66D8">
            <w:pPr>
              <w:jc w:val="center"/>
              <w:cnfStyle w:val="000000000000" w:firstRow="0" w:lastRow="0" w:firstColumn="0" w:lastColumn="0" w:oddVBand="0" w:evenVBand="0" w:oddHBand="0" w:evenHBand="0" w:firstRowFirstColumn="0" w:firstRowLastColumn="0" w:lastRowFirstColumn="0" w:lastRowLastColumn="0"/>
            </w:pPr>
          </w:p>
          <w:p w14:paraId="1A9B338C" w14:textId="255AB533" w:rsidR="00CA66D8" w:rsidRPr="0037417F" w:rsidRDefault="00CA66D8" w:rsidP="00CA66D8">
            <w:pPr>
              <w:jc w:val="center"/>
              <w:cnfStyle w:val="000000000000" w:firstRow="0" w:lastRow="0" w:firstColumn="0" w:lastColumn="0" w:oddVBand="0" w:evenVBand="0" w:oddHBand="0" w:evenHBand="0" w:firstRowFirstColumn="0" w:firstRowLastColumn="0" w:lastRowFirstColumn="0" w:lastRowLastColumn="0"/>
            </w:pPr>
            <w:r w:rsidRPr="0037417F">
              <w:t>2h30</w:t>
            </w:r>
          </w:p>
        </w:tc>
        <w:tc>
          <w:tcPr>
            <w:tcW w:w="2182" w:type="dxa"/>
            <w:shd w:val="clear" w:color="auto" w:fill="auto"/>
          </w:tcPr>
          <w:p w14:paraId="4173B886" w14:textId="77777777" w:rsidR="0037417F" w:rsidRDefault="0037417F" w:rsidP="00CA66D8">
            <w:pPr>
              <w:cnfStyle w:val="000000000000" w:firstRow="0" w:lastRow="0" w:firstColumn="0" w:lastColumn="0" w:oddVBand="0" w:evenVBand="0" w:oddHBand="0" w:evenHBand="0" w:firstRowFirstColumn="0" w:firstRowLastColumn="0" w:lastRowFirstColumn="0" w:lastRowLastColumn="0"/>
            </w:pPr>
          </w:p>
          <w:p w14:paraId="7435ACF3" w14:textId="77777777" w:rsidR="00CA66D8" w:rsidRDefault="00C57522" w:rsidP="00CA66D8">
            <w:pPr>
              <w:cnfStyle w:val="000000000000" w:firstRow="0" w:lastRow="0" w:firstColumn="0" w:lastColumn="0" w:oddVBand="0" w:evenVBand="0" w:oddHBand="0" w:evenHBand="0" w:firstRowFirstColumn="0" w:firstRowLastColumn="0" w:lastRowFirstColumn="0" w:lastRowLastColumn="0"/>
            </w:pPr>
            <w:r w:rsidRPr="0037417F">
              <w:t>Evaluer vos acquis de formation et</w:t>
            </w:r>
            <w:r w:rsidR="00CA66D8" w:rsidRPr="0037417F">
              <w:t xml:space="preserve"> certification</w:t>
            </w:r>
          </w:p>
          <w:p w14:paraId="4F153077" w14:textId="0F7AC71F" w:rsidR="0037417F" w:rsidRPr="0037417F" w:rsidRDefault="0037417F" w:rsidP="00CA66D8">
            <w:pPr>
              <w:cnfStyle w:val="000000000000" w:firstRow="0" w:lastRow="0" w:firstColumn="0" w:lastColumn="0" w:oddVBand="0" w:evenVBand="0" w:oddHBand="0" w:evenHBand="0" w:firstRowFirstColumn="0" w:firstRowLastColumn="0" w:lastRowFirstColumn="0" w:lastRowLastColumn="0"/>
            </w:pPr>
          </w:p>
        </w:tc>
        <w:tc>
          <w:tcPr>
            <w:tcW w:w="3893" w:type="dxa"/>
            <w:shd w:val="clear" w:color="auto" w:fill="auto"/>
          </w:tcPr>
          <w:p w14:paraId="04AC85E6" w14:textId="77777777" w:rsidR="0037417F" w:rsidRDefault="0037417F" w:rsidP="00CA66D8">
            <w:pPr>
              <w:cnfStyle w:val="000000000000" w:firstRow="0" w:lastRow="0" w:firstColumn="0" w:lastColumn="0" w:oddVBand="0" w:evenVBand="0" w:oddHBand="0" w:evenHBand="0" w:firstRowFirstColumn="0" w:firstRowLastColumn="0" w:lastRowFirstColumn="0" w:lastRowLastColumn="0"/>
            </w:pPr>
          </w:p>
          <w:p w14:paraId="2A6814AA" w14:textId="4A38EB6D"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-Evaluation de fin de formation</w:t>
            </w:r>
          </w:p>
          <w:p w14:paraId="6DD678E3" w14:textId="6EAB00E4"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 xml:space="preserve">-Certification </w:t>
            </w:r>
            <w:r w:rsidR="002529F3">
              <w:t>ENI</w:t>
            </w:r>
          </w:p>
          <w:p w14:paraId="7AF11E51" w14:textId="0A43ABC7"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 xml:space="preserve">-Evaluation de votre satisfaction </w:t>
            </w:r>
          </w:p>
        </w:tc>
        <w:tc>
          <w:tcPr>
            <w:tcW w:w="2963" w:type="dxa"/>
            <w:shd w:val="clear" w:color="auto" w:fill="auto"/>
          </w:tcPr>
          <w:p w14:paraId="40ADEB47" w14:textId="77777777" w:rsidR="0037417F" w:rsidRDefault="0037417F" w:rsidP="00F649C1">
            <w:pPr>
              <w:jc w:val="center"/>
              <w:cnfStyle w:val="000000000000" w:firstRow="0" w:lastRow="0" w:firstColumn="0" w:lastColumn="0" w:oddVBand="0" w:evenVBand="0" w:oddHBand="0" w:evenHBand="0" w:firstRowFirstColumn="0" w:firstRowLastColumn="0" w:lastRowFirstColumn="0" w:lastRowLastColumn="0"/>
            </w:pPr>
          </w:p>
          <w:p w14:paraId="0F250882" w14:textId="69997F1A" w:rsidR="00CA66D8" w:rsidRPr="0037417F" w:rsidRDefault="00F649C1" w:rsidP="00F649C1">
            <w:pPr>
              <w:jc w:val="center"/>
              <w:cnfStyle w:val="000000000000" w:firstRow="0" w:lastRow="0" w:firstColumn="0" w:lastColumn="0" w:oddVBand="0" w:evenVBand="0" w:oddHBand="0" w:evenHBand="0" w:firstRowFirstColumn="0" w:firstRowLastColumn="0" w:lastRowFirstColumn="0" w:lastRowLastColumn="0"/>
            </w:pPr>
            <w:r w:rsidRPr="0037417F">
              <w:t>Méthode expositive et interrogative</w:t>
            </w:r>
          </w:p>
        </w:tc>
        <w:tc>
          <w:tcPr>
            <w:tcW w:w="2822" w:type="dxa"/>
            <w:shd w:val="clear" w:color="auto" w:fill="auto"/>
          </w:tcPr>
          <w:p w14:paraId="70E3C011" w14:textId="77777777" w:rsidR="0037417F" w:rsidRDefault="0037417F" w:rsidP="00CA66D8">
            <w:pPr>
              <w:cnfStyle w:val="000000000000" w:firstRow="0" w:lastRow="0" w:firstColumn="0" w:lastColumn="0" w:oddVBand="0" w:evenVBand="0" w:oddHBand="0" w:evenHBand="0" w:firstRowFirstColumn="0" w:firstRowLastColumn="0" w:lastRowFirstColumn="0" w:lastRowLastColumn="0"/>
            </w:pPr>
          </w:p>
          <w:p w14:paraId="6ADC3A11" w14:textId="6B27CCAC"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 xml:space="preserve">- Evaluation </w:t>
            </w:r>
            <w:r w:rsidR="003319DD" w:rsidRPr="0037417F">
              <w:t>POST</w:t>
            </w:r>
            <w:r w:rsidRPr="0037417F">
              <w:t xml:space="preserve"> formation</w:t>
            </w:r>
          </w:p>
          <w:p w14:paraId="2C7A265B" w14:textId="317CB9AC"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 xml:space="preserve">-Certification </w:t>
            </w:r>
            <w:r w:rsidR="002529F3">
              <w:t>ENI</w:t>
            </w:r>
          </w:p>
          <w:p w14:paraId="1AC4191A" w14:textId="084835B8" w:rsidR="00CA66D8" w:rsidRPr="0037417F" w:rsidRDefault="00CA66D8" w:rsidP="00CA66D8">
            <w:pPr>
              <w:cnfStyle w:val="000000000000" w:firstRow="0" w:lastRow="0" w:firstColumn="0" w:lastColumn="0" w:oddVBand="0" w:evenVBand="0" w:oddHBand="0" w:evenHBand="0" w:firstRowFirstColumn="0" w:firstRowLastColumn="0" w:lastRowFirstColumn="0" w:lastRowLastColumn="0"/>
            </w:pPr>
            <w:r w:rsidRPr="0037417F">
              <w:t>-</w:t>
            </w:r>
            <w:r w:rsidR="002D1A37" w:rsidRPr="0037417F">
              <w:t>*</w:t>
            </w:r>
            <w:r w:rsidRPr="0037417F">
              <w:t>Enquête de satisfaction</w:t>
            </w:r>
          </w:p>
        </w:tc>
      </w:tr>
    </w:tbl>
    <w:p w14:paraId="7A8C4840" w14:textId="74290A35" w:rsidR="00CA66D8" w:rsidRPr="00E751FE" w:rsidRDefault="002D1A37" w:rsidP="002D1A37">
      <w:pPr>
        <w:rPr>
          <w:i/>
          <w:iCs/>
          <w:sz w:val="18"/>
          <w:szCs w:val="18"/>
        </w:rPr>
      </w:pPr>
      <w:r w:rsidRPr="00E751FE">
        <w:rPr>
          <w:i/>
          <w:iCs/>
          <w:sz w:val="18"/>
          <w:szCs w:val="18"/>
        </w:rPr>
        <w:t>*Deux types d’enquête de satisfaction vous serons envoyées : une dite « à chaud », envoyée à l’issue de votre formation et une autre dite « à froid » 3 mois après votre formation afin de vérifier l’utilisation des acquis de votre formation au sein de votre quotidien.</w:t>
      </w:r>
    </w:p>
    <w:sectPr w:rsidR="00CA66D8" w:rsidRPr="00E751FE" w:rsidSect="00D02CD7">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724D8" w14:textId="77777777" w:rsidR="00315620" w:rsidRDefault="00315620" w:rsidP="00D94941">
      <w:pPr>
        <w:spacing w:after="0" w:line="240" w:lineRule="auto"/>
      </w:pPr>
      <w:r>
        <w:separator/>
      </w:r>
    </w:p>
  </w:endnote>
  <w:endnote w:type="continuationSeparator" w:id="0">
    <w:p w14:paraId="26BF952F" w14:textId="77777777" w:rsidR="00315620" w:rsidRDefault="00315620" w:rsidP="00D94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1D12"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79375215" w14:textId="77777777"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p>
  <w:p w14:paraId="12F0CD96" w14:textId="396F2DA8" w:rsidR="00D94941" w:rsidRDefault="00D94941" w:rsidP="00D94941">
    <w:pPr>
      <w:pBdr>
        <w:top w:val="nil"/>
        <w:left w:val="nil"/>
        <w:bottom w:val="nil"/>
        <w:right w:val="nil"/>
        <w:between w:val="nil"/>
      </w:pBdr>
      <w:tabs>
        <w:tab w:val="center" w:pos="4536"/>
        <w:tab w:val="right" w:pos="9072"/>
      </w:tabs>
      <w:spacing w:after="0"/>
      <w:jc w:val="center"/>
      <w:rPr>
        <w:rFonts w:ascii="Calibri" w:eastAsia="Calibri" w:hAnsi="Calibri" w:cs="Calibri"/>
        <w:color w:val="000000"/>
        <w:sz w:val="18"/>
        <w:szCs w:val="18"/>
      </w:rPr>
    </w:pPr>
    <w:r>
      <w:rPr>
        <w:rFonts w:ascii="Calibri" w:eastAsia="Calibri" w:hAnsi="Calibri" w:cs="Calibri"/>
        <w:color w:val="000000"/>
        <w:sz w:val="18"/>
        <w:szCs w:val="18"/>
      </w:rPr>
      <w:t>FORMATION DIRECT +</w:t>
    </w:r>
  </w:p>
  <w:p w14:paraId="3B0BAB3D" w14:textId="4B1A1361"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Le COLIBRI 29 impasse des fauvettes 73110 Val Gelon LA ROCHETTE</w:t>
    </w:r>
  </w:p>
  <w:p w14:paraId="49B52265" w14:textId="77777777" w:rsidR="00D94941" w:rsidRDefault="00D94941" w:rsidP="00D94941">
    <w:pPr>
      <w:pBdr>
        <w:top w:val="nil"/>
        <w:left w:val="nil"/>
        <w:bottom w:val="nil"/>
        <w:right w:val="nil"/>
        <w:between w:val="nil"/>
      </w:pBdr>
      <w:tabs>
        <w:tab w:val="center" w:pos="4536"/>
        <w:tab w:val="right" w:pos="9072"/>
      </w:tabs>
      <w:spacing w:after="0"/>
      <w:ind w:hanging="2"/>
      <w:jc w:val="center"/>
      <w:rPr>
        <w:rFonts w:ascii="Calibri" w:eastAsia="Calibri" w:hAnsi="Calibri" w:cs="Calibri"/>
        <w:color w:val="000000"/>
        <w:sz w:val="18"/>
        <w:szCs w:val="18"/>
      </w:rPr>
    </w:pPr>
    <w:r>
      <w:rPr>
        <w:rFonts w:ascii="Calibri" w:eastAsia="Calibri" w:hAnsi="Calibri" w:cs="Calibri"/>
        <w:color w:val="000000"/>
        <w:sz w:val="18"/>
        <w:szCs w:val="18"/>
      </w:rPr>
      <w:t>N° Activité : 84730237073</w:t>
    </w:r>
  </w:p>
  <w:p w14:paraId="44F5515C" w14:textId="295A69A6" w:rsidR="00D94941" w:rsidRDefault="00D94941" w:rsidP="00D94941">
    <w:pPr>
      <w:pBdr>
        <w:top w:val="nil"/>
        <w:left w:val="nil"/>
        <w:bottom w:val="nil"/>
        <w:right w:val="nil"/>
        <w:between w:val="nil"/>
      </w:pBdr>
      <w:tabs>
        <w:tab w:val="center" w:pos="4536"/>
        <w:tab w:val="right" w:pos="9072"/>
      </w:tabs>
      <w:spacing w:after="0" w:line="240" w:lineRule="auto"/>
      <w:jc w:val="center"/>
      <w:rPr>
        <w:rFonts w:ascii="Arial" w:eastAsia="Arial" w:hAnsi="Arial" w:cs="Arial"/>
        <w:color w:val="000000"/>
        <w:sz w:val="18"/>
        <w:szCs w:val="18"/>
      </w:rPr>
    </w:pPr>
    <w:r>
      <w:rPr>
        <w:rFonts w:ascii="Calibri" w:eastAsia="Calibri" w:hAnsi="Calibri" w:cs="Calibri"/>
        <w:color w:val="000000"/>
        <w:sz w:val="18"/>
        <w:szCs w:val="18"/>
      </w:rPr>
      <w:t xml:space="preserve">SAS au capital de 1000 euros - RCS </w:t>
    </w:r>
    <w:r w:rsidR="00E86CE6">
      <w:rPr>
        <w:rFonts w:ascii="Calibri" w:eastAsia="Calibri" w:hAnsi="Calibri" w:cs="Calibri"/>
        <w:color w:val="000000"/>
        <w:sz w:val="18"/>
        <w:szCs w:val="18"/>
      </w:rPr>
      <w:t>Chambéry</w:t>
    </w:r>
    <w:r>
      <w:rPr>
        <w:rFonts w:ascii="Calibri" w:eastAsia="Calibri" w:hAnsi="Calibri" w:cs="Calibri"/>
        <w:color w:val="000000"/>
        <w:sz w:val="18"/>
        <w:szCs w:val="18"/>
      </w:rPr>
      <w:t xml:space="preserve"> - SIRET 899 182 422 00019</w:t>
    </w:r>
  </w:p>
  <w:p w14:paraId="08199C50" w14:textId="77777777" w:rsidR="00D94941" w:rsidRDefault="00D9494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FFD7" w14:textId="77777777" w:rsidR="00315620" w:rsidRDefault="00315620" w:rsidP="00D94941">
      <w:pPr>
        <w:spacing w:after="0" w:line="240" w:lineRule="auto"/>
      </w:pPr>
      <w:r>
        <w:separator/>
      </w:r>
    </w:p>
  </w:footnote>
  <w:footnote w:type="continuationSeparator" w:id="0">
    <w:p w14:paraId="381B44C4" w14:textId="77777777" w:rsidR="00315620" w:rsidRDefault="00315620" w:rsidP="00D94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7775" w14:textId="58D70316" w:rsidR="000309F2" w:rsidRPr="000309F2" w:rsidRDefault="000309F2">
    <w:pPr>
      <w:pStyle w:val="En-tte"/>
      <w:rPr>
        <w:i/>
        <w:iCs/>
        <w:sz w:val="18"/>
        <w:szCs w:val="18"/>
      </w:rPr>
    </w:pPr>
    <w:r>
      <w:tab/>
    </w:r>
    <w:r>
      <w:tab/>
    </w:r>
    <w:r w:rsidRPr="000309F2">
      <w:rPr>
        <w:i/>
        <w:iCs/>
        <w:sz w:val="18"/>
        <w:szCs w:val="18"/>
      </w:rPr>
      <w:t>V01/202</w:t>
    </w:r>
    <w:r w:rsidR="002529F3">
      <w:rPr>
        <w:i/>
        <w:iCs/>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8B4487"/>
    <w:multiLevelType w:val="hybridMultilevel"/>
    <w:tmpl w:val="628C0AEE"/>
    <w:lvl w:ilvl="0" w:tplc="973A15C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40407B2"/>
    <w:multiLevelType w:val="hybridMultilevel"/>
    <w:tmpl w:val="6EC04AB2"/>
    <w:lvl w:ilvl="0" w:tplc="1884C37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063503"/>
    <w:multiLevelType w:val="hybridMultilevel"/>
    <w:tmpl w:val="2E0A7D0C"/>
    <w:lvl w:ilvl="0" w:tplc="04E2B5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85829"/>
    <w:multiLevelType w:val="hybridMultilevel"/>
    <w:tmpl w:val="61789162"/>
    <w:lvl w:ilvl="0" w:tplc="FEE8CC2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0D337BF"/>
    <w:multiLevelType w:val="hybridMultilevel"/>
    <w:tmpl w:val="0CF20DF6"/>
    <w:lvl w:ilvl="0" w:tplc="1FA2F8E4">
      <w:start w:val="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FB4EF5"/>
    <w:multiLevelType w:val="hybridMultilevel"/>
    <w:tmpl w:val="EE803E04"/>
    <w:lvl w:ilvl="0" w:tplc="39282C6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941"/>
    <w:rsid w:val="000309F2"/>
    <w:rsid w:val="00066AD1"/>
    <w:rsid w:val="00095EE0"/>
    <w:rsid w:val="000B1882"/>
    <w:rsid w:val="000D2F5B"/>
    <w:rsid w:val="000D7D70"/>
    <w:rsid w:val="001058AD"/>
    <w:rsid w:val="00135BB2"/>
    <w:rsid w:val="00170ACB"/>
    <w:rsid w:val="00176244"/>
    <w:rsid w:val="001D23EA"/>
    <w:rsid w:val="00237D05"/>
    <w:rsid w:val="002529F3"/>
    <w:rsid w:val="002A7D03"/>
    <w:rsid w:val="002C5255"/>
    <w:rsid w:val="002D1A37"/>
    <w:rsid w:val="002E0834"/>
    <w:rsid w:val="002E4144"/>
    <w:rsid w:val="002E658B"/>
    <w:rsid w:val="002F5E5A"/>
    <w:rsid w:val="00315620"/>
    <w:rsid w:val="00316E0B"/>
    <w:rsid w:val="003319DD"/>
    <w:rsid w:val="0037417F"/>
    <w:rsid w:val="00375FD0"/>
    <w:rsid w:val="004003AB"/>
    <w:rsid w:val="0040198C"/>
    <w:rsid w:val="0044162B"/>
    <w:rsid w:val="00464532"/>
    <w:rsid w:val="0047067A"/>
    <w:rsid w:val="004B4F1B"/>
    <w:rsid w:val="00507E05"/>
    <w:rsid w:val="005164B5"/>
    <w:rsid w:val="00521F40"/>
    <w:rsid w:val="00527010"/>
    <w:rsid w:val="0055380B"/>
    <w:rsid w:val="00562228"/>
    <w:rsid w:val="005972CA"/>
    <w:rsid w:val="00597B2B"/>
    <w:rsid w:val="006241B9"/>
    <w:rsid w:val="00635893"/>
    <w:rsid w:val="00647C93"/>
    <w:rsid w:val="00680DA2"/>
    <w:rsid w:val="006C39CE"/>
    <w:rsid w:val="006E0354"/>
    <w:rsid w:val="006F541E"/>
    <w:rsid w:val="00790087"/>
    <w:rsid w:val="007D01D8"/>
    <w:rsid w:val="007E3FB2"/>
    <w:rsid w:val="007F3F63"/>
    <w:rsid w:val="008641A2"/>
    <w:rsid w:val="00864F0E"/>
    <w:rsid w:val="00893EBA"/>
    <w:rsid w:val="008976C0"/>
    <w:rsid w:val="008A53F6"/>
    <w:rsid w:val="008D3102"/>
    <w:rsid w:val="008D4CAE"/>
    <w:rsid w:val="00910D74"/>
    <w:rsid w:val="00920C9E"/>
    <w:rsid w:val="009D5573"/>
    <w:rsid w:val="009F4CA7"/>
    <w:rsid w:val="00A06CE6"/>
    <w:rsid w:val="00A277A8"/>
    <w:rsid w:val="00A45431"/>
    <w:rsid w:val="00A942BC"/>
    <w:rsid w:val="00AF1061"/>
    <w:rsid w:val="00B00F87"/>
    <w:rsid w:val="00B60D2D"/>
    <w:rsid w:val="00BF00DE"/>
    <w:rsid w:val="00C04611"/>
    <w:rsid w:val="00C57522"/>
    <w:rsid w:val="00C657DB"/>
    <w:rsid w:val="00CA66D8"/>
    <w:rsid w:val="00CD69A8"/>
    <w:rsid w:val="00CF7108"/>
    <w:rsid w:val="00D02CD7"/>
    <w:rsid w:val="00D167F1"/>
    <w:rsid w:val="00D708B3"/>
    <w:rsid w:val="00D94941"/>
    <w:rsid w:val="00DE68D2"/>
    <w:rsid w:val="00E52360"/>
    <w:rsid w:val="00E708E5"/>
    <w:rsid w:val="00E751FE"/>
    <w:rsid w:val="00E86CE6"/>
    <w:rsid w:val="00EC3CA2"/>
    <w:rsid w:val="00EF3E42"/>
    <w:rsid w:val="00F42DE1"/>
    <w:rsid w:val="00F52F3C"/>
    <w:rsid w:val="00F649C1"/>
    <w:rsid w:val="00FB1C97"/>
    <w:rsid w:val="00FB78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5220B"/>
  <w15:chartTrackingRefBased/>
  <w15:docId w15:val="{85FA01BA-10A7-4AC4-B0D3-26DCF0C4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2529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94941"/>
    <w:pPr>
      <w:tabs>
        <w:tab w:val="center" w:pos="4536"/>
        <w:tab w:val="right" w:pos="9072"/>
      </w:tabs>
      <w:spacing w:after="0" w:line="240" w:lineRule="auto"/>
    </w:pPr>
  </w:style>
  <w:style w:type="character" w:customStyle="1" w:styleId="En-tteCar">
    <w:name w:val="En-tête Car"/>
    <w:basedOn w:val="Policepardfaut"/>
    <w:link w:val="En-tte"/>
    <w:uiPriority w:val="99"/>
    <w:rsid w:val="00D94941"/>
  </w:style>
  <w:style w:type="paragraph" w:styleId="Pieddepage">
    <w:name w:val="footer"/>
    <w:basedOn w:val="Normal"/>
    <w:link w:val="PieddepageCar"/>
    <w:uiPriority w:val="99"/>
    <w:unhideWhenUsed/>
    <w:rsid w:val="00D949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94941"/>
  </w:style>
  <w:style w:type="paragraph" w:styleId="Paragraphedeliste">
    <w:name w:val="List Paragraph"/>
    <w:basedOn w:val="Normal"/>
    <w:uiPriority w:val="34"/>
    <w:qFormat/>
    <w:rsid w:val="00FB1C97"/>
    <w:pPr>
      <w:ind w:left="720"/>
      <w:contextualSpacing/>
    </w:pPr>
  </w:style>
  <w:style w:type="character" w:styleId="Lienhypertexte">
    <w:name w:val="Hyperlink"/>
    <w:basedOn w:val="Policepardfaut"/>
    <w:uiPriority w:val="99"/>
    <w:unhideWhenUsed/>
    <w:rsid w:val="004003AB"/>
    <w:rPr>
      <w:color w:val="0563C1" w:themeColor="hyperlink"/>
      <w:u w:val="single"/>
    </w:rPr>
  </w:style>
  <w:style w:type="character" w:styleId="Mentionnonrsolue">
    <w:name w:val="Unresolved Mention"/>
    <w:basedOn w:val="Policepardfaut"/>
    <w:uiPriority w:val="99"/>
    <w:semiHidden/>
    <w:unhideWhenUsed/>
    <w:rsid w:val="004003AB"/>
    <w:rPr>
      <w:color w:val="605E5C"/>
      <w:shd w:val="clear" w:color="auto" w:fill="E1DFDD"/>
    </w:rPr>
  </w:style>
  <w:style w:type="table" w:styleId="Grilledutableau">
    <w:name w:val="Table Grid"/>
    <w:basedOn w:val="TableauNormal"/>
    <w:uiPriority w:val="39"/>
    <w:rsid w:val="00D70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D02CD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re2Car">
    <w:name w:val="Titre 2 Car"/>
    <w:basedOn w:val="Policepardfaut"/>
    <w:link w:val="Titre2"/>
    <w:uiPriority w:val="9"/>
    <w:rsid w:val="002529F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hyperlink" Target="http://www.moncompteformation.gouv.fr/" TargetMode="External"/><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1048</Words>
  <Characters>5768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jamila edougni</dc:creator>
  <cp:keywords/>
  <dc:description/>
  <cp:lastModifiedBy>Carole MAURAZ</cp:lastModifiedBy>
  <cp:revision>4</cp:revision>
  <dcterms:created xsi:type="dcterms:W3CDTF">2022-02-16T16:40:00Z</dcterms:created>
  <dcterms:modified xsi:type="dcterms:W3CDTF">2022-03-02T10:52:00Z</dcterms:modified>
</cp:coreProperties>
</file>